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200D7" w14:textId="77777777" w:rsidR="000A646F" w:rsidRPr="005B3185" w:rsidRDefault="000A646F" w:rsidP="000A646F">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13 avril</w:t>
      </w:r>
      <w:r w:rsidRPr="005B3185">
        <w:rPr>
          <w:rFonts w:ascii="Comic Sans MS" w:hAnsi="Comic Sans MS"/>
          <w:b/>
          <w:sz w:val="28"/>
          <w:szCs w:val="28"/>
          <w:u w:val="single"/>
        </w:rPr>
        <w:t xml:space="preserve"> 2020</w:t>
      </w:r>
    </w:p>
    <w:p w14:paraId="5116F971" w14:textId="77777777" w:rsidR="000A646F" w:rsidRPr="005B3185" w:rsidRDefault="000A646F" w:rsidP="000A646F">
      <w:pPr>
        <w:jc w:val="center"/>
        <w:rPr>
          <w:rFonts w:ascii="Comic Sans MS" w:hAnsi="Comic Sans MS"/>
          <w:b/>
          <w:sz w:val="28"/>
          <w:szCs w:val="28"/>
          <w:u w:val="single"/>
        </w:rPr>
      </w:pPr>
      <w:r w:rsidRPr="005B3185">
        <w:rPr>
          <w:rFonts w:ascii="Comic Sans MS" w:hAnsi="Comic Sans MS"/>
          <w:b/>
          <w:sz w:val="28"/>
          <w:szCs w:val="28"/>
          <w:u w:val="single"/>
        </w:rPr>
        <w:t>Classe de CP-CE1 Madame Labattut</w:t>
      </w:r>
    </w:p>
    <w:p w14:paraId="796C4CDF" w14:textId="77777777" w:rsidR="000A646F" w:rsidRDefault="000A646F" w:rsidP="000A646F">
      <w:pPr>
        <w:jc w:val="center"/>
        <w:rPr>
          <w:rFonts w:ascii="Comic Sans MS" w:hAnsi="Comic Sans MS"/>
          <w:b/>
          <w:sz w:val="28"/>
          <w:szCs w:val="28"/>
          <w:u w:val="single"/>
        </w:rPr>
      </w:pPr>
    </w:p>
    <w:p w14:paraId="4ACE0BA2" w14:textId="77777777" w:rsidR="000A646F" w:rsidRDefault="000A646F" w:rsidP="000A646F">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5DA1332C" w14:textId="77777777" w:rsidR="000A646F" w:rsidRDefault="000A646F" w:rsidP="000A646F">
      <w:pPr>
        <w:rPr>
          <w:rFonts w:ascii="Comic Sans MS" w:hAnsi="Comic Sans MS"/>
        </w:rPr>
      </w:pPr>
    </w:p>
    <w:p w14:paraId="0C34F95A" w14:textId="77777777" w:rsidR="000A646F" w:rsidRPr="00BE5A6E" w:rsidRDefault="000A646F" w:rsidP="000A646F">
      <w:pPr>
        <w:rPr>
          <w:rFonts w:ascii="Comic Sans MS" w:hAnsi="Comic Sans MS"/>
        </w:rPr>
      </w:pPr>
      <w:r w:rsidRPr="00BE5A6E">
        <w:rPr>
          <w:rFonts w:ascii="Comic Sans MS" w:hAnsi="Comic Sans MS"/>
          <w:b/>
          <w:u w:val="single"/>
        </w:rPr>
        <w:t xml:space="preserve">Pour les évaluations : </w:t>
      </w:r>
      <w:r w:rsidRPr="00BE5A6E">
        <w:rPr>
          <w:rFonts w:ascii="Comic Sans MS" w:hAnsi="Comic Sans MS"/>
        </w:rPr>
        <w:t xml:space="preserve">Expliquez bien les consignes à votre enfant qui devra toutefois </w:t>
      </w:r>
      <w:r w:rsidRPr="00BE5A6E">
        <w:rPr>
          <w:rFonts w:ascii="Comic Sans MS" w:hAnsi="Comic Sans MS"/>
          <w:u w:val="single"/>
        </w:rPr>
        <w:t>les réaliser EN TOTAL AUTONOMIE</w:t>
      </w:r>
      <w:r>
        <w:rPr>
          <w:rFonts w:ascii="Comic Sans MS" w:hAnsi="Comic Sans MS"/>
        </w:rPr>
        <w:t>. Aucune aide, hormis la file numérique et l’ardoise pour les mathématiques et le cahier des sons pour la lecture et l’écriture n’est autorisée, afin que je puisse évaluer ses acquisitions.</w:t>
      </w:r>
    </w:p>
    <w:p w14:paraId="674EA76B" w14:textId="77777777" w:rsidR="000A646F" w:rsidRDefault="000A646F" w:rsidP="000A646F"/>
    <w:p w14:paraId="4F7996C7" w14:textId="303B5932" w:rsidR="000A646F" w:rsidRDefault="000A646F" w:rsidP="000A646F"/>
    <w:tbl>
      <w:tblPr>
        <w:tblStyle w:val="Grille"/>
        <w:tblpPr w:leftFromText="141" w:rightFromText="141" w:vertAnchor="text" w:tblpXSpec="right" w:tblpY="1"/>
        <w:tblOverlap w:val="never"/>
        <w:tblW w:w="0" w:type="auto"/>
        <w:tblLook w:val="04A0" w:firstRow="1" w:lastRow="0" w:firstColumn="1" w:lastColumn="0" w:noHBand="0" w:noVBand="1"/>
      </w:tblPr>
      <w:tblGrid>
        <w:gridCol w:w="2376"/>
        <w:gridCol w:w="11770"/>
      </w:tblGrid>
      <w:tr w:rsidR="000A646F" w:rsidRPr="001B0141" w14:paraId="3E5718B1" w14:textId="77777777" w:rsidTr="00366AB5">
        <w:tc>
          <w:tcPr>
            <w:tcW w:w="2376" w:type="dxa"/>
          </w:tcPr>
          <w:p w14:paraId="069A2125" w14:textId="77777777" w:rsidR="000A646F" w:rsidRPr="001B0141" w:rsidRDefault="000A646F" w:rsidP="00366AB5">
            <w:pPr>
              <w:rPr>
                <w:rFonts w:ascii="Comic Sans MS" w:hAnsi="Comic Sans MS"/>
              </w:rPr>
            </w:pPr>
          </w:p>
        </w:tc>
        <w:tc>
          <w:tcPr>
            <w:tcW w:w="11770" w:type="dxa"/>
          </w:tcPr>
          <w:p w14:paraId="61F63B8A" w14:textId="77777777" w:rsidR="000A646F" w:rsidRPr="001B0141" w:rsidRDefault="000A646F" w:rsidP="00366AB5">
            <w:pPr>
              <w:jc w:val="center"/>
              <w:rPr>
                <w:rFonts w:ascii="Comic Sans MS" w:hAnsi="Comic Sans MS"/>
                <w:sz w:val="32"/>
                <w:szCs w:val="32"/>
              </w:rPr>
            </w:pPr>
            <w:r>
              <w:rPr>
                <w:rFonts w:ascii="Comic Sans MS" w:hAnsi="Comic Sans MS"/>
                <w:sz w:val="32"/>
                <w:szCs w:val="32"/>
              </w:rPr>
              <w:t>CE1</w:t>
            </w:r>
          </w:p>
        </w:tc>
      </w:tr>
      <w:tr w:rsidR="000A646F" w:rsidRPr="001B0141" w14:paraId="16926765" w14:textId="77777777" w:rsidTr="00366AB5">
        <w:tc>
          <w:tcPr>
            <w:tcW w:w="2376" w:type="dxa"/>
          </w:tcPr>
          <w:p w14:paraId="2E5B05EF" w14:textId="77777777" w:rsidR="000A646F" w:rsidRPr="001B0141" w:rsidRDefault="000A646F" w:rsidP="00366AB5">
            <w:pPr>
              <w:rPr>
                <w:rFonts w:ascii="Comic Sans MS" w:hAnsi="Comic Sans MS"/>
              </w:rPr>
            </w:pPr>
            <w:r>
              <w:rPr>
                <w:rFonts w:ascii="Comic Sans MS" w:hAnsi="Comic Sans MS"/>
              </w:rPr>
              <w:t>Mardi 14 avril</w:t>
            </w:r>
          </w:p>
        </w:tc>
        <w:tc>
          <w:tcPr>
            <w:tcW w:w="11770" w:type="dxa"/>
          </w:tcPr>
          <w:p w14:paraId="063291B6" w14:textId="5D72C5FC" w:rsidR="00F003C2" w:rsidRPr="00A83831" w:rsidRDefault="00F003C2" w:rsidP="00A83831">
            <w:pPr>
              <w:rPr>
                <w:rFonts w:ascii="Comic Sans MS" w:hAnsi="Comic Sans MS"/>
                <w:color w:val="0000FF"/>
              </w:rPr>
            </w:pPr>
            <w:r w:rsidRPr="009B621A">
              <w:rPr>
                <w:rFonts w:ascii="Comic Sans MS" w:hAnsi="Comic Sans MS"/>
                <w:color w:val="0000FF"/>
              </w:rPr>
              <w:t>Français</w:t>
            </w:r>
          </w:p>
          <w:p w14:paraId="5D0CB32E" w14:textId="6983FE63" w:rsidR="00F003C2" w:rsidRDefault="00844963" w:rsidP="00366AB5">
            <w:pPr>
              <w:pStyle w:val="Paragraphedeliste"/>
              <w:numPr>
                <w:ilvl w:val="0"/>
                <w:numId w:val="1"/>
              </w:numPr>
              <w:rPr>
                <w:rFonts w:ascii="Comic Sans MS" w:hAnsi="Comic Sans MS"/>
              </w:rPr>
            </w:pPr>
            <w:r>
              <w:rPr>
                <w:rFonts w:ascii="Comic Sans MS" w:hAnsi="Comic Sans MS"/>
              </w:rPr>
              <w:t>Faire la partie « découverte » de la leçon « la lettre c » page 74 du fichier Outils pour le français.</w:t>
            </w:r>
          </w:p>
          <w:p w14:paraId="07C3058B" w14:textId="0832895C" w:rsidR="00844963" w:rsidRDefault="00E25B30" w:rsidP="00366AB5">
            <w:pPr>
              <w:rPr>
                <w:rFonts w:ascii="Comic Sans MS" w:hAnsi="Comic Sans MS"/>
                <w:i/>
              </w:rPr>
            </w:pPr>
            <w:r>
              <w:rPr>
                <w:rFonts w:ascii="Comic Sans MS" w:hAnsi="Comic Sans MS"/>
                <w:i/>
              </w:rPr>
              <w:t xml:space="preserve">Faites observer attentivement l’illustration à votre enfant. Si ce n’est pas trop difficile pour lui, lui faire écrire les mots qu’il trouve sur une ardoise </w:t>
            </w:r>
            <w:r w:rsidR="00BE3667">
              <w:rPr>
                <w:rFonts w:ascii="Comic Sans MS" w:hAnsi="Comic Sans MS"/>
                <w:i/>
              </w:rPr>
              <w:t>o</w:t>
            </w:r>
            <w:r>
              <w:rPr>
                <w:rFonts w:ascii="Comic Sans MS" w:hAnsi="Comic Sans MS"/>
                <w:i/>
              </w:rPr>
              <w:t>u sur une feuille de brouillon, ou alors demandez-lui de répondre uniquement à l’oral.</w:t>
            </w:r>
          </w:p>
          <w:p w14:paraId="56DC7612" w14:textId="28BC9019" w:rsidR="00E25B30" w:rsidRDefault="00E25B30" w:rsidP="00366AB5">
            <w:pPr>
              <w:rPr>
                <w:rFonts w:ascii="Comic Sans MS" w:hAnsi="Comic Sans MS"/>
                <w:i/>
              </w:rPr>
            </w:pPr>
            <w:r>
              <w:rPr>
                <w:rFonts w:ascii="Comic Sans MS" w:hAnsi="Comic Sans MS"/>
                <w:i/>
              </w:rPr>
              <w:t>Notez les mots sur une autre feuille en guise de trace « mémoire », organisée en deux colonnes : d’un côté vous noterez tous les mots dans lesquels le « c » fait le son /k/ et de l’autre tous ceux où le « c » fait le son /s/. Notez les mots sans dire à votre enfant le classement que vous faites. Ce sera à lui de trouver quelle différence il y a entre les deux colonnes (</w:t>
            </w:r>
            <w:r w:rsidRPr="00E25B30">
              <w:rPr>
                <w:rFonts w:ascii="Comic Sans MS" w:hAnsi="Comic Sans MS"/>
              </w:rPr>
              <w:t>la première colonne, la lettre « c » fait le son /k/ ; la deuxième colonne, la lettre « c » fait le son /s/</w:t>
            </w:r>
            <w:r>
              <w:rPr>
                <w:rFonts w:ascii="Comic Sans MS" w:hAnsi="Comic Sans MS"/>
                <w:i/>
              </w:rPr>
              <w:t>).</w:t>
            </w:r>
          </w:p>
          <w:p w14:paraId="6EF060E6" w14:textId="3615198D" w:rsidR="00F0076C" w:rsidRDefault="00F0076C" w:rsidP="00366AB5">
            <w:pPr>
              <w:rPr>
                <w:rFonts w:ascii="Comic Sans MS" w:hAnsi="Comic Sans MS"/>
              </w:rPr>
            </w:pPr>
            <w:r>
              <w:rPr>
                <w:rFonts w:ascii="Comic Sans MS" w:hAnsi="Comic Sans MS"/>
                <w:u w:val="single"/>
              </w:rPr>
              <w:t xml:space="preserve">Mots à trouver : </w:t>
            </w:r>
            <w:r>
              <w:rPr>
                <w:rFonts w:ascii="Comic Sans MS" w:hAnsi="Comic Sans MS"/>
              </w:rPr>
              <w:t>écureuil, cornet de glace, canard, caneton, casquette, cygnes, sac, crocodile, pop-corn, crapaud, cigogne, cinéma.</w:t>
            </w:r>
          </w:p>
          <w:p w14:paraId="628213BB" w14:textId="7D322B11" w:rsidR="00F0076C" w:rsidRDefault="00F0076C" w:rsidP="00366AB5">
            <w:pPr>
              <w:rPr>
                <w:rFonts w:ascii="Comic Sans MS" w:hAnsi="Comic Sans MS"/>
              </w:rPr>
            </w:pPr>
            <w:r>
              <w:rPr>
                <w:rFonts w:ascii="Comic Sans MS" w:hAnsi="Comic Sans MS"/>
                <w:u w:val="single"/>
              </w:rPr>
              <w:lastRenderedPageBreak/>
              <w:t xml:space="preserve">Synthèse : </w:t>
            </w:r>
            <w:r>
              <w:rPr>
                <w:rFonts w:ascii="Comic Sans MS" w:hAnsi="Comic Sans MS"/>
              </w:rPr>
              <w:t>La lettre c produit le son /s/ (comme dans « cinéma ») et le son /k/ (comme dans « canard »).</w:t>
            </w:r>
          </w:p>
          <w:p w14:paraId="1EDC6161" w14:textId="1EC80647" w:rsidR="00F0076C" w:rsidRDefault="00F0076C" w:rsidP="00366AB5">
            <w:pPr>
              <w:rPr>
                <w:rFonts w:ascii="Comic Sans MS" w:hAnsi="Comic Sans MS"/>
              </w:rPr>
            </w:pPr>
            <w:r>
              <w:rPr>
                <w:rFonts w:ascii="Comic Sans MS" w:hAnsi="Comic Sans MS"/>
              </w:rPr>
              <w:t>Montrer à votre enfant que la bouche ne fait pas les mêmes mouvements quand on prononce ces deux sons : le /s/ siffle et le /k/ claque. L’air est projeté de façon différente.</w:t>
            </w:r>
          </w:p>
          <w:p w14:paraId="772173A6" w14:textId="6834FC72" w:rsidR="0053071B" w:rsidRPr="0053071B" w:rsidRDefault="0053071B" w:rsidP="00366AB5">
            <w:pPr>
              <w:rPr>
                <w:rFonts w:ascii="Comic Sans MS" w:hAnsi="Comic Sans MS"/>
              </w:rPr>
            </w:pPr>
            <w:r>
              <w:rPr>
                <w:rFonts w:ascii="Comic Sans MS" w:hAnsi="Comic Sans MS"/>
                <w:u w:val="single"/>
              </w:rPr>
              <w:t xml:space="preserve">Difficulté attendue : </w:t>
            </w:r>
            <w:r>
              <w:rPr>
                <w:rFonts w:ascii="Comic Sans MS" w:hAnsi="Comic Sans MS"/>
              </w:rPr>
              <w:t>La lettre c produit des sons différents (/k/ ou /s/) en fonction des lettres qui l’entourent. De plus, il existe plusieurs façons de produire le son /k/ (k, q, qu, ch), ce qui ajoute de la complexité.</w:t>
            </w:r>
          </w:p>
          <w:p w14:paraId="7AA5A410" w14:textId="77777777" w:rsidR="00F0076C" w:rsidRDefault="00F0076C" w:rsidP="00366AB5">
            <w:pPr>
              <w:rPr>
                <w:rFonts w:ascii="Comic Sans MS" w:hAnsi="Comic Sans MS"/>
              </w:rPr>
            </w:pPr>
          </w:p>
          <w:p w14:paraId="27B52230" w14:textId="0D76DBE3" w:rsidR="00F0076C" w:rsidRDefault="00F0076C" w:rsidP="00366AB5">
            <w:pPr>
              <w:rPr>
                <w:rFonts w:ascii="Comic Sans MS" w:hAnsi="Comic Sans MS"/>
                <w:i/>
              </w:rPr>
            </w:pPr>
            <w:r>
              <w:rPr>
                <w:rFonts w:ascii="Comic Sans MS" w:hAnsi="Comic Sans MS"/>
                <w:i/>
              </w:rPr>
              <w:t>Vous pouvez prolonger cette découverte par un jeu de type « pigeon vole » : les élèves écrivent le son /k/ au recto d’une feuille ou d’une ardoise et le son /s/ au verso. Votre enfant doit montrer le son en fonction du son entendu dans la liste de mots que vous prononcerez.</w:t>
            </w:r>
          </w:p>
          <w:p w14:paraId="5B389CB0" w14:textId="25DFE315" w:rsidR="0053071B" w:rsidRDefault="00F0076C" w:rsidP="00366AB5">
            <w:pPr>
              <w:rPr>
                <w:rFonts w:ascii="Comic Sans MS" w:hAnsi="Comic Sans MS"/>
              </w:rPr>
            </w:pPr>
            <w:r>
              <w:rPr>
                <w:rFonts w:ascii="Comic Sans MS" w:hAnsi="Comic Sans MS"/>
                <w:u w:val="single"/>
              </w:rPr>
              <w:t xml:space="preserve">Exemples de mots à prononcer : </w:t>
            </w:r>
            <w:r>
              <w:rPr>
                <w:rFonts w:ascii="Comic Sans MS" w:hAnsi="Comic Sans MS"/>
              </w:rPr>
              <w:t>saucisse, réception, carnaval, caramel, cercle, cinq, confiture …</w:t>
            </w:r>
          </w:p>
          <w:p w14:paraId="394FEED6" w14:textId="77777777" w:rsidR="00F0076C" w:rsidRPr="00F0076C" w:rsidRDefault="00F0076C" w:rsidP="00366AB5">
            <w:pPr>
              <w:rPr>
                <w:rFonts w:ascii="Comic Sans MS" w:hAnsi="Comic Sans MS"/>
              </w:rPr>
            </w:pPr>
          </w:p>
          <w:p w14:paraId="4B42D12A" w14:textId="79735A6C" w:rsidR="00F003C2" w:rsidRPr="007D49E9" w:rsidRDefault="00F0076C" w:rsidP="00366AB5">
            <w:pPr>
              <w:pStyle w:val="Paragraphedeliste"/>
              <w:numPr>
                <w:ilvl w:val="0"/>
                <w:numId w:val="1"/>
              </w:numPr>
              <w:rPr>
                <w:rFonts w:ascii="Comic Sans MS" w:hAnsi="Comic Sans MS"/>
                <w:b/>
                <w:color w:val="000000" w:themeColor="text1"/>
              </w:rPr>
            </w:pPr>
            <w:r>
              <w:rPr>
                <w:rFonts w:ascii="Comic Sans MS" w:hAnsi="Comic Sans MS"/>
              </w:rPr>
              <w:t>Lire attentivement et comprendre la leçon correspondante dans le rectangle bleu (toujours page 74).</w:t>
            </w:r>
          </w:p>
          <w:p w14:paraId="22EFDEA3" w14:textId="0426ADD5" w:rsidR="00F003C2" w:rsidRPr="0053071B" w:rsidRDefault="00F0076C" w:rsidP="00366AB5">
            <w:pPr>
              <w:pStyle w:val="Paragraphedeliste"/>
              <w:numPr>
                <w:ilvl w:val="0"/>
                <w:numId w:val="1"/>
              </w:numPr>
              <w:rPr>
                <w:rFonts w:ascii="Comic Sans MS" w:hAnsi="Comic Sans MS"/>
                <w:b/>
                <w:color w:val="000000" w:themeColor="text1"/>
                <w:u w:val="single"/>
              </w:rPr>
            </w:pPr>
            <w:r>
              <w:rPr>
                <w:rFonts w:ascii="Comic Sans MS" w:hAnsi="Comic Sans MS"/>
              </w:rPr>
              <w:t>Faire les exerc</w:t>
            </w:r>
            <w:r w:rsidR="005902A2">
              <w:rPr>
                <w:rFonts w:ascii="Comic Sans MS" w:hAnsi="Comic Sans MS"/>
              </w:rPr>
              <w:t>i</w:t>
            </w:r>
            <w:r>
              <w:rPr>
                <w:rFonts w:ascii="Comic Sans MS" w:hAnsi="Comic Sans MS"/>
              </w:rPr>
              <w:t>ces 1 et 2 page 74 du fichier Outils pour le français</w:t>
            </w:r>
            <w:r w:rsidR="005902A2">
              <w:rPr>
                <w:rFonts w:ascii="Comic Sans MS" w:hAnsi="Comic Sans MS"/>
              </w:rPr>
              <w:t>.</w:t>
            </w:r>
          </w:p>
          <w:p w14:paraId="7ABA7848" w14:textId="5E5ED515" w:rsidR="0053071B" w:rsidRPr="0053071B" w:rsidRDefault="0053071B" w:rsidP="00366AB5">
            <w:pPr>
              <w:rPr>
                <w:rFonts w:ascii="Comic Sans MS" w:hAnsi="Comic Sans MS"/>
                <w:i/>
                <w:color w:val="000000" w:themeColor="text1"/>
              </w:rPr>
            </w:pPr>
            <w:r>
              <w:rPr>
                <w:rFonts w:ascii="Comic Sans MS" w:hAnsi="Comic Sans MS"/>
                <w:i/>
                <w:color w:val="000000" w:themeColor="text1"/>
              </w:rPr>
              <w:t>Dans ces deux exercices, votre enfant doit entendre le son demandé. Vous pouvez lui demander d’entourer la ou les lettres qui produisent le son /s/ ou le son /k/.</w:t>
            </w:r>
          </w:p>
          <w:p w14:paraId="5AE77262" w14:textId="4F27ACE5" w:rsidR="005902A2" w:rsidRDefault="005902A2" w:rsidP="00366AB5">
            <w:pPr>
              <w:rPr>
                <w:rFonts w:ascii="Comic Sans MS" w:hAnsi="Comic Sans MS"/>
                <w:color w:val="000000" w:themeColor="text1"/>
              </w:rPr>
            </w:pPr>
            <w:r>
              <w:rPr>
                <w:rFonts w:ascii="Comic Sans MS" w:hAnsi="Comic Sans MS"/>
                <w:color w:val="000000" w:themeColor="text1"/>
                <w:u w:val="single"/>
              </w:rPr>
              <w:t xml:space="preserve">Exercice 1 – réponses : </w:t>
            </w:r>
            <w:r>
              <w:rPr>
                <w:rFonts w:ascii="Comic Sans MS" w:hAnsi="Comic Sans MS"/>
                <w:color w:val="000000" w:themeColor="text1"/>
              </w:rPr>
              <w:t>Il faut souligner</w:t>
            </w:r>
          </w:p>
          <w:p w14:paraId="4020A4A2" w14:textId="1A397B44" w:rsidR="005902A2" w:rsidRPr="005902A2" w:rsidRDefault="005902A2" w:rsidP="00366AB5">
            <w:pPr>
              <w:pStyle w:val="Paragraphedeliste"/>
              <w:numPr>
                <w:ilvl w:val="0"/>
                <w:numId w:val="2"/>
              </w:numPr>
              <w:rPr>
                <w:rFonts w:ascii="Comic Sans MS" w:hAnsi="Comic Sans MS"/>
                <w:color w:val="000000" w:themeColor="text1"/>
              </w:rPr>
            </w:pPr>
            <w:r w:rsidRPr="005902A2">
              <w:rPr>
                <w:rFonts w:ascii="Comic Sans MS" w:hAnsi="Comic Sans MS"/>
                <w:color w:val="000000" w:themeColor="text1"/>
              </w:rPr>
              <w:t>une cigogne ; une balançoire</w:t>
            </w:r>
          </w:p>
          <w:p w14:paraId="38E81A68" w14:textId="48AAF900" w:rsidR="005902A2" w:rsidRDefault="005902A2" w:rsidP="00366AB5">
            <w:pPr>
              <w:pStyle w:val="Paragraphedeliste"/>
              <w:numPr>
                <w:ilvl w:val="0"/>
                <w:numId w:val="2"/>
              </w:numPr>
              <w:rPr>
                <w:rFonts w:ascii="Comic Sans MS" w:hAnsi="Comic Sans MS"/>
                <w:color w:val="000000" w:themeColor="text1"/>
              </w:rPr>
            </w:pPr>
            <w:r>
              <w:rPr>
                <w:rFonts w:ascii="Comic Sans MS" w:hAnsi="Comic Sans MS"/>
                <w:color w:val="000000" w:themeColor="text1"/>
              </w:rPr>
              <w:t>un bracelet ; une saucisse ; une réception</w:t>
            </w:r>
          </w:p>
          <w:p w14:paraId="621F5F2C" w14:textId="3238D670" w:rsidR="005902A2" w:rsidRDefault="005902A2" w:rsidP="00366AB5">
            <w:pPr>
              <w:rPr>
                <w:rFonts w:ascii="Comic Sans MS" w:hAnsi="Comic Sans MS"/>
                <w:color w:val="000000" w:themeColor="text1"/>
                <w:u w:val="single"/>
              </w:rPr>
            </w:pPr>
            <w:r>
              <w:rPr>
                <w:rFonts w:ascii="Comic Sans MS" w:hAnsi="Comic Sans MS"/>
                <w:color w:val="000000" w:themeColor="text1"/>
                <w:u w:val="single"/>
              </w:rPr>
              <w:t>Exercice 2 – réponses : Il faut entourer</w:t>
            </w:r>
          </w:p>
          <w:p w14:paraId="66C60CC9" w14:textId="1A44A531" w:rsidR="005902A2" w:rsidRPr="005902A2" w:rsidRDefault="005902A2" w:rsidP="00366AB5">
            <w:pPr>
              <w:pStyle w:val="Paragraphedeliste"/>
              <w:numPr>
                <w:ilvl w:val="0"/>
                <w:numId w:val="3"/>
              </w:numPr>
              <w:rPr>
                <w:rFonts w:ascii="Comic Sans MS" w:hAnsi="Comic Sans MS"/>
                <w:color w:val="000000" w:themeColor="text1"/>
              </w:rPr>
            </w:pPr>
            <w:r w:rsidRPr="005902A2">
              <w:rPr>
                <w:rFonts w:ascii="Comic Sans MS" w:hAnsi="Comic Sans MS"/>
                <w:color w:val="000000" w:themeColor="text1"/>
              </w:rPr>
              <w:t>un croissant</w:t>
            </w:r>
          </w:p>
          <w:p w14:paraId="3A92E3F4" w14:textId="2444B402" w:rsidR="005902A2" w:rsidRDefault="0053071B" w:rsidP="00366AB5">
            <w:pPr>
              <w:pStyle w:val="Paragraphedeliste"/>
              <w:numPr>
                <w:ilvl w:val="0"/>
                <w:numId w:val="3"/>
              </w:numPr>
              <w:rPr>
                <w:rFonts w:ascii="Comic Sans MS" w:hAnsi="Comic Sans MS"/>
                <w:color w:val="000000" w:themeColor="text1"/>
              </w:rPr>
            </w:pPr>
            <w:r>
              <w:rPr>
                <w:rFonts w:ascii="Comic Sans MS" w:hAnsi="Comic Sans MS"/>
                <w:color w:val="000000" w:themeColor="text1"/>
              </w:rPr>
              <w:t xml:space="preserve">une couronne ; la cruche ; </w:t>
            </w:r>
            <w:r w:rsidR="005902A2">
              <w:rPr>
                <w:rFonts w:ascii="Comic Sans MS" w:hAnsi="Comic Sans MS"/>
                <w:color w:val="000000" w:themeColor="text1"/>
              </w:rPr>
              <w:t>cacao</w:t>
            </w:r>
          </w:p>
          <w:p w14:paraId="41891069" w14:textId="159AC790" w:rsidR="005902A2" w:rsidRPr="005902A2" w:rsidRDefault="0053071B" w:rsidP="00366AB5">
            <w:pPr>
              <w:pStyle w:val="Paragraphedeliste"/>
              <w:numPr>
                <w:ilvl w:val="0"/>
                <w:numId w:val="3"/>
              </w:numPr>
              <w:rPr>
                <w:rFonts w:ascii="Comic Sans MS" w:hAnsi="Comic Sans MS"/>
                <w:color w:val="000000" w:themeColor="text1"/>
              </w:rPr>
            </w:pPr>
            <w:r>
              <w:rPr>
                <w:rFonts w:ascii="Comic Sans MS" w:hAnsi="Comic Sans MS"/>
                <w:color w:val="000000" w:themeColor="text1"/>
              </w:rPr>
              <w:t>une classe ; Christelle ; carnaval ; avec</w:t>
            </w:r>
          </w:p>
          <w:p w14:paraId="49874DF2" w14:textId="77777777" w:rsidR="005902A2" w:rsidRDefault="005902A2" w:rsidP="00366AB5">
            <w:pPr>
              <w:rPr>
                <w:rFonts w:ascii="Comic Sans MS" w:hAnsi="Comic Sans MS"/>
                <w:color w:val="000000" w:themeColor="text1"/>
              </w:rPr>
            </w:pPr>
          </w:p>
          <w:p w14:paraId="59780EAB" w14:textId="77777777" w:rsidR="008C70A2" w:rsidRPr="005902A2" w:rsidRDefault="008C70A2" w:rsidP="00366AB5">
            <w:pPr>
              <w:rPr>
                <w:rFonts w:ascii="Comic Sans MS" w:hAnsi="Comic Sans MS"/>
                <w:color w:val="000000" w:themeColor="text1"/>
              </w:rPr>
            </w:pPr>
          </w:p>
          <w:p w14:paraId="7C00E709" w14:textId="77777777" w:rsidR="00F003C2" w:rsidRPr="005866C5" w:rsidRDefault="00F003C2" w:rsidP="00366AB5">
            <w:pPr>
              <w:rPr>
                <w:rFonts w:ascii="Comic Sans MS" w:hAnsi="Comic Sans MS"/>
                <w:color w:val="008000"/>
              </w:rPr>
            </w:pPr>
            <w:r>
              <w:rPr>
                <w:rFonts w:ascii="Comic Sans MS" w:hAnsi="Comic Sans MS"/>
                <w:color w:val="008000"/>
              </w:rPr>
              <w:t>Mathématiques</w:t>
            </w:r>
          </w:p>
          <w:p w14:paraId="49AC3AF5" w14:textId="0834BBBF" w:rsidR="00F003C2" w:rsidRPr="003A4ACC" w:rsidRDefault="002A4CA5" w:rsidP="00366AB5">
            <w:pPr>
              <w:pStyle w:val="Paragraphedeliste"/>
              <w:numPr>
                <w:ilvl w:val="0"/>
                <w:numId w:val="1"/>
              </w:numPr>
              <w:rPr>
                <w:rFonts w:ascii="Comic Sans MS" w:hAnsi="Comic Sans MS"/>
                <w:b/>
                <w:i/>
                <w:color w:val="000000" w:themeColor="text1"/>
              </w:rPr>
            </w:pPr>
            <w:r>
              <w:rPr>
                <w:rFonts w:ascii="Comic Sans MS" w:hAnsi="Comic Sans MS"/>
                <w:i/>
              </w:rPr>
              <w:t>Votre enfant va aujourd’hui apprendre à calculer mentalement une somme en passant par la dizaine supérieure. Nous allons voir cela ensemble.</w:t>
            </w:r>
          </w:p>
          <w:p w14:paraId="393C27D1" w14:textId="2B100537" w:rsidR="003A4ACC" w:rsidRDefault="003A4ACC" w:rsidP="00366AB5">
            <w:pPr>
              <w:rPr>
                <w:rFonts w:ascii="Comic Sans MS" w:hAnsi="Comic Sans MS"/>
                <w:color w:val="000000" w:themeColor="text1"/>
              </w:rPr>
            </w:pPr>
            <w:r>
              <w:rPr>
                <w:rFonts w:ascii="Comic Sans MS" w:hAnsi="Comic Sans MS"/>
                <w:i/>
                <w:color w:val="000000" w:themeColor="text1"/>
              </w:rPr>
              <w:t>Ecrivez pour votre enfant</w:t>
            </w:r>
            <w:r w:rsidR="00CC39D6">
              <w:rPr>
                <w:rFonts w:ascii="Comic Sans MS" w:hAnsi="Comic Sans MS"/>
                <w:i/>
                <w:color w:val="000000" w:themeColor="text1"/>
              </w:rPr>
              <w:t xml:space="preserve"> deux calculs sur une feuille : </w:t>
            </w:r>
            <w:r w:rsidR="00CC39D6">
              <w:rPr>
                <w:rFonts w:ascii="Comic Sans MS" w:hAnsi="Comic Sans MS"/>
                <w:color w:val="000000" w:themeColor="text1"/>
              </w:rPr>
              <w:t>16+4 et 16+7</w:t>
            </w:r>
          </w:p>
          <w:p w14:paraId="20A4DAA9" w14:textId="736D0D90" w:rsidR="00CC39D6" w:rsidRDefault="00CC39D6" w:rsidP="00366AB5">
            <w:pPr>
              <w:rPr>
                <w:rFonts w:ascii="Comic Sans MS" w:hAnsi="Comic Sans MS"/>
                <w:i/>
                <w:color w:val="000000" w:themeColor="text1"/>
              </w:rPr>
            </w:pPr>
            <w:r w:rsidRPr="00CC39D6">
              <w:rPr>
                <w:rFonts w:ascii="Comic Sans MS" w:hAnsi="Comic Sans MS"/>
                <w:i/>
                <w:color w:val="000000" w:themeColor="text1"/>
              </w:rPr>
              <w:t>Demandez lui : « écris le résultat de ces deux calculs. Tu devras ensuite expliquer comment tu as trouvé les réponses. »</w:t>
            </w:r>
          </w:p>
          <w:p w14:paraId="6CE6A975" w14:textId="200FB277" w:rsidR="00CC39D6" w:rsidRDefault="00CC39D6" w:rsidP="00366AB5">
            <w:pPr>
              <w:rPr>
                <w:rFonts w:ascii="Comic Sans MS" w:hAnsi="Comic Sans MS"/>
                <w:i/>
                <w:color w:val="000000" w:themeColor="text1"/>
              </w:rPr>
            </w:pPr>
            <w:r>
              <w:rPr>
                <w:rFonts w:ascii="Comic Sans MS" w:hAnsi="Comic Sans MS"/>
                <w:i/>
                <w:color w:val="000000" w:themeColor="text1"/>
              </w:rPr>
              <w:t>Après avoir écouté ses explications et corrigé les calculs avec lui en cas d’erreur, expliquez lui la façon la plus rapide de calculer mentalement une somme.</w:t>
            </w:r>
          </w:p>
          <w:p w14:paraId="153E53D4" w14:textId="3BB3623F" w:rsidR="00CC39D6" w:rsidRDefault="00CC39D6" w:rsidP="00366AB5">
            <w:pPr>
              <w:rPr>
                <w:rFonts w:ascii="Comic Sans MS" w:hAnsi="Comic Sans MS"/>
                <w:color w:val="000000" w:themeColor="text1"/>
              </w:rPr>
            </w:pPr>
            <w:r>
              <w:rPr>
                <w:rFonts w:ascii="Comic Sans MS" w:hAnsi="Comic Sans MS"/>
                <w:color w:val="000000" w:themeColor="text1"/>
                <w:u w:val="single"/>
              </w:rPr>
              <w:t xml:space="preserve">Synthèse : </w:t>
            </w:r>
            <w:r>
              <w:rPr>
                <w:rFonts w:ascii="Comic Sans MS" w:hAnsi="Comic Sans MS"/>
                <w:color w:val="000000" w:themeColor="text1"/>
              </w:rPr>
              <w:t xml:space="preserve">Pour calculer 16+7, on va </w:t>
            </w:r>
            <w:r w:rsidRPr="00CC39D6">
              <w:rPr>
                <w:rFonts w:ascii="Comic Sans MS" w:hAnsi="Comic Sans MS"/>
                <w:color w:val="000000" w:themeColor="text1"/>
                <w:u w:val="single"/>
              </w:rPr>
              <w:t>passer par la dizaine supérieure</w:t>
            </w:r>
            <w:r>
              <w:rPr>
                <w:rFonts w:ascii="Comic Sans MS" w:hAnsi="Comic Sans MS"/>
                <w:color w:val="000000" w:themeColor="text1"/>
              </w:rPr>
              <w:t xml:space="preserve"> (celle juste au-dessus).</w:t>
            </w:r>
          </w:p>
          <w:p w14:paraId="6BCCE7DF" w14:textId="47E649ED" w:rsidR="00CC39D6" w:rsidRDefault="00C01434" w:rsidP="00366AB5">
            <w:pPr>
              <w:rPr>
                <w:rFonts w:ascii="Comic Sans MS" w:hAnsi="Comic Sans MS"/>
                <w:color w:val="000000" w:themeColor="text1"/>
              </w:rPr>
            </w:pPr>
            <w:r>
              <w:rPr>
                <w:rFonts w:ascii="Comic Sans MS" w:hAnsi="Comic Sans MS"/>
                <w:color w:val="000000" w:themeColor="text1"/>
              </w:rPr>
              <w:t xml:space="preserve">On va ajouter d’abord </w:t>
            </w:r>
            <w:r w:rsidRPr="00A40DDE">
              <w:rPr>
                <w:rFonts w:ascii="Comic Sans MS" w:hAnsi="Comic Sans MS"/>
                <w:b/>
                <w:color w:val="000000" w:themeColor="text1"/>
              </w:rPr>
              <w:t>4</w:t>
            </w:r>
            <w:r>
              <w:rPr>
                <w:rFonts w:ascii="Comic Sans MS" w:hAnsi="Comic Sans MS"/>
                <w:color w:val="000000" w:themeColor="text1"/>
              </w:rPr>
              <w:t xml:space="preserve">, puis </w:t>
            </w:r>
            <w:r w:rsidRPr="00A40DDE">
              <w:rPr>
                <w:rFonts w:ascii="Comic Sans MS" w:hAnsi="Comic Sans MS"/>
                <w:b/>
                <w:color w:val="000000" w:themeColor="text1"/>
              </w:rPr>
              <w:t>3</w:t>
            </w:r>
            <w:r>
              <w:rPr>
                <w:rFonts w:ascii="Comic Sans MS" w:hAnsi="Comic Sans MS"/>
                <w:color w:val="000000" w:themeColor="text1"/>
              </w:rPr>
              <w:t xml:space="preserve"> au résultat obtenu (</w:t>
            </w:r>
            <w:r w:rsidRPr="00A40DDE">
              <w:rPr>
                <w:rFonts w:ascii="Comic Sans MS" w:hAnsi="Comic Sans MS"/>
                <w:b/>
                <w:color w:val="000000" w:themeColor="text1"/>
              </w:rPr>
              <w:t>4+3</w:t>
            </w:r>
            <w:r>
              <w:rPr>
                <w:rFonts w:ascii="Comic Sans MS" w:hAnsi="Comic Sans MS"/>
                <w:color w:val="000000" w:themeColor="text1"/>
              </w:rPr>
              <w:t xml:space="preserve"> = 7 =&gt;  ajouter 4 nous permet d’atteindre 20, la dizaine supérieure, qui est un nombre rond, il nous suffit ensuite d’ajouter 3 pour atteindre le résultat attendu, 23).</w:t>
            </w:r>
          </w:p>
          <w:p w14:paraId="68AED573" w14:textId="2152B638" w:rsidR="00C01434" w:rsidRDefault="00C01434" w:rsidP="00366AB5">
            <w:pPr>
              <w:rPr>
                <w:rFonts w:ascii="Comic Sans MS" w:hAnsi="Comic Sans MS"/>
                <w:color w:val="000000" w:themeColor="text1"/>
              </w:rPr>
            </w:pPr>
            <w:r>
              <w:rPr>
                <w:rFonts w:ascii="Comic Sans MS" w:hAnsi="Comic Sans MS"/>
                <w:color w:val="000000" w:themeColor="text1"/>
              </w:rPr>
              <w:t xml:space="preserve">Vous pouvez regarder </w:t>
            </w:r>
            <w:r w:rsidRPr="00EE4BE9">
              <w:rPr>
                <w:rFonts w:ascii="Comic Sans MS" w:hAnsi="Comic Sans MS"/>
                <w:color w:val="000000" w:themeColor="text1"/>
                <w:u w:val="single"/>
              </w:rPr>
              <w:t>le schéma correspondant n°1</w:t>
            </w:r>
            <w:r>
              <w:rPr>
                <w:rFonts w:ascii="Comic Sans MS" w:hAnsi="Comic Sans MS"/>
                <w:color w:val="000000" w:themeColor="text1"/>
              </w:rPr>
              <w:t xml:space="preserve"> sur le document </w:t>
            </w:r>
            <w:r>
              <w:rPr>
                <w:rFonts w:ascii="Comic Sans MS" w:hAnsi="Comic Sans MS"/>
                <w:b/>
                <w:color w:val="000000" w:themeColor="text1"/>
              </w:rPr>
              <w:t>Passage à la dizaine supérieure CE1.</w:t>
            </w:r>
          </w:p>
          <w:p w14:paraId="7D25421B" w14:textId="77777777" w:rsidR="00C01434" w:rsidRDefault="00C01434" w:rsidP="00366AB5">
            <w:pPr>
              <w:rPr>
                <w:rFonts w:ascii="Comic Sans MS" w:hAnsi="Comic Sans MS"/>
                <w:color w:val="000000" w:themeColor="text1"/>
              </w:rPr>
            </w:pPr>
          </w:p>
          <w:p w14:paraId="1965F5C1" w14:textId="707F29D7" w:rsidR="00C01434" w:rsidRDefault="00C01434" w:rsidP="00366AB5">
            <w:pPr>
              <w:rPr>
                <w:rFonts w:ascii="Comic Sans MS" w:hAnsi="Comic Sans MS"/>
                <w:color w:val="000000" w:themeColor="text1"/>
              </w:rPr>
            </w:pPr>
            <w:r w:rsidRPr="00C01434">
              <w:rPr>
                <w:rFonts w:ascii="Comic Sans MS" w:hAnsi="Comic Sans MS"/>
                <w:i/>
                <w:color w:val="000000" w:themeColor="text1"/>
              </w:rPr>
              <w:t>Reprendre le même scénario avec deux nouveaux calculs</w:t>
            </w:r>
            <w:r>
              <w:rPr>
                <w:rFonts w:ascii="Comic Sans MS" w:hAnsi="Comic Sans MS"/>
                <w:i/>
                <w:color w:val="000000" w:themeColor="text1"/>
              </w:rPr>
              <w:t xml:space="preserve"> : </w:t>
            </w:r>
            <w:r>
              <w:rPr>
                <w:rFonts w:ascii="Comic Sans MS" w:hAnsi="Comic Sans MS"/>
                <w:color w:val="000000" w:themeColor="text1"/>
              </w:rPr>
              <w:t>35+8 et 47+5</w:t>
            </w:r>
          </w:p>
          <w:p w14:paraId="1396131B" w14:textId="50686BE6" w:rsidR="00B42B91" w:rsidRPr="00B42B91" w:rsidRDefault="00B42B91" w:rsidP="00366AB5">
            <w:pPr>
              <w:rPr>
                <w:rFonts w:ascii="Comic Sans MS" w:hAnsi="Comic Sans MS"/>
                <w:color w:val="000000" w:themeColor="text1"/>
              </w:rPr>
            </w:pPr>
            <w:r>
              <w:rPr>
                <w:rFonts w:ascii="Comic Sans MS" w:hAnsi="Comic Sans MS"/>
                <w:color w:val="000000" w:themeColor="text1"/>
                <w:u w:val="single"/>
              </w:rPr>
              <w:t xml:space="preserve">Synthèse : </w:t>
            </w:r>
            <w:r w:rsidR="00CF50DE">
              <w:rPr>
                <w:rFonts w:ascii="Comic Sans MS" w:hAnsi="Comic Sans MS"/>
                <w:color w:val="000000" w:themeColor="text1"/>
              </w:rPr>
              <w:t>Passage p</w:t>
            </w:r>
            <w:r w:rsidR="005E598C">
              <w:rPr>
                <w:rFonts w:ascii="Comic Sans MS" w:hAnsi="Comic Sans MS"/>
                <w:color w:val="000000" w:themeColor="text1"/>
              </w:rPr>
              <w:t>ar la dizaine : addition de 35+</w:t>
            </w:r>
            <w:r w:rsidR="005E598C" w:rsidRPr="00A40DDE">
              <w:rPr>
                <w:rFonts w:ascii="Comic Sans MS" w:hAnsi="Comic Sans MS"/>
                <w:b/>
                <w:color w:val="000000" w:themeColor="text1"/>
              </w:rPr>
              <w:t>5</w:t>
            </w:r>
            <w:r w:rsidR="00CF50DE">
              <w:rPr>
                <w:rFonts w:ascii="Comic Sans MS" w:hAnsi="Comic Sans MS"/>
                <w:color w:val="000000" w:themeColor="text1"/>
              </w:rPr>
              <w:t xml:space="preserve"> pour atteindre 40, la dizaine supérieure, qui est un nombre rond, puis addition de 40+</w:t>
            </w:r>
            <w:r w:rsidR="00CF50DE" w:rsidRPr="00A40DDE">
              <w:rPr>
                <w:rFonts w:ascii="Comic Sans MS" w:hAnsi="Comic Sans MS"/>
                <w:b/>
                <w:color w:val="000000" w:themeColor="text1"/>
              </w:rPr>
              <w:t>3</w:t>
            </w:r>
            <w:r w:rsidR="00CF50DE">
              <w:rPr>
                <w:rFonts w:ascii="Comic Sans MS" w:hAnsi="Comic Sans MS"/>
                <w:color w:val="000000" w:themeColor="text1"/>
              </w:rPr>
              <w:t xml:space="preserve"> pour at</w:t>
            </w:r>
            <w:r w:rsidR="00A40DDE">
              <w:rPr>
                <w:rFonts w:ascii="Comic Sans MS" w:hAnsi="Comic Sans MS"/>
                <w:color w:val="000000" w:themeColor="text1"/>
              </w:rPr>
              <w:t xml:space="preserve">teindre le résultat attendu, 43 (car </w:t>
            </w:r>
            <w:r w:rsidR="00A40DDE" w:rsidRPr="00A40DDE">
              <w:rPr>
                <w:rFonts w:ascii="Comic Sans MS" w:hAnsi="Comic Sans MS"/>
                <w:b/>
                <w:color w:val="000000" w:themeColor="text1"/>
              </w:rPr>
              <w:t>5+3</w:t>
            </w:r>
            <w:r w:rsidR="00A40DDE">
              <w:rPr>
                <w:rFonts w:ascii="Comic Sans MS" w:hAnsi="Comic Sans MS"/>
                <w:color w:val="000000" w:themeColor="text1"/>
              </w:rPr>
              <w:t xml:space="preserve"> = 8 =&gt; les 8 que l’on veut rajouter à 35).</w:t>
            </w:r>
          </w:p>
          <w:p w14:paraId="372523CD" w14:textId="341AB9BD" w:rsidR="00CF50DE" w:rsidRDefault="00CF50DE" w:rsidP="00CF50DE">
            <w:pPr>
              <w:rPr>
                <w:rFonts w:ascii="Comic Sans MS" w:hAnsi="Comic Sans MS"/>
                <w:b/>
                <w:color w:val="000000" w:themeColor="text1"/>
              </w:rPr>
            </w:pPr>
            <w:r>
              <w:rPr>
                <w:rFonts w:ascii="Comic Sans MS" w:hAnsi="Comic Sans MS"/>
                <w:color w:val="000000" w:themeColor="text1"/>
              </w:rPr>
              <w:t>Vous pouvez rega</w:t>
            </w:r>
            <w:r w:rsidR="00EE4BE9">
              <w:rPr>
                <w:rFonts w:ascii="Comic Sans MS" w:hAnsi="Comic Sans MS"/>
                <w:color w:val="000000" w:themeColor="text1"/>
              </w:rPr>
              <w:t xml:space="preserve">rder </w:t>
            </w:r>
            <w:r w:rsidR="00EE4BE9" w:rsidRPr="00EE4BE9">
              <w:rPr>
                <w:rFonts w:ascii="Comic Sans MS" w:hAnsi="Comic Sans MS"/>
                <w:color w:val="000000" w:themeColor="text1"/>
                <w:u w:val="single"/>
              </w:rPr>
              <w:t>le schéma correspondant n°2</w:t>
            </w:r>
            <w:r>
              <w:rPr>
                <w:rFonts w:ascii="Comic Sans MS" w:hAnsi="Comic Sans MS"/>
                <w:color w:val="000000" w:themeColor="text1"/>
              </w:rPr>
              <w:t xml:space="preserve"> sur le document </w:t>
            </w:r>
            <w:r>
              <w:rPr>
                <w:rFonts w:ascii="Comic Sans MS" w:hAnsi="Comic Sans MS"/>
                <w:b/>
                <w:color w:val="000000" w:themeColor="text1"/>
              </w:rPr>
              <w:t>Passage à la dizaine supérieure CE1.</w:t>
            </w:r>
          </w:p>
          <w:p w14:paraId="77B1B40E" w14:textId="77777777" w:rsidR="00167B49" w:rsidRDefault="00167B49" w:rsidP="00CF50DE">
            <w:pPr>
              <w:rPr>
                <w:rFonts w:ascii="Comic Sans MS" w:hAnsi="Comic Sans MS"/>
                <w:b/>
                <w:color w:val="000000" w:themeColor="text1"/>
              </w:rPr>
            </w:pPr>
          </w:p>
          <w:p w14:paraId="77558022" w14:textId="53FBB32A" w:rsidR="00167B49" w:rsidRDefault="00167B49" w:rsidP="00CF50DE">
            <w:pPr>
              <w:rPr>
                <w:rFonts w:ascii="Comic Sans MS" w:hAnsi="Comic Sans MS"/>
                <w:i/>
                <w:color w:val="000000" w:themeColor="text1"/>
              </w:rPr>
            </w:pPr>
            <w:r>
              <w:rPr>
                <w:rFonts w:ascii="Comic Sans MS" w:hAnsi="Comic Sans MS"/>
                <w:i/>
                <w:color w:val="000000" w:themeColor="text1"/>
              </w:rPr>
              <w:t>Ecrire ces deux questions sur une feuille : Combien pour aller de : 48 à 50 ?     48 à 54 ?</w:t>
            </w:r>
          </w:p>
          <w:p w14:paraId="7A153B01" w14:textId="5477DCCB" w:rsidR="00167B49" w:rsidRDefault="00167B49" w:rsidP="00CF50DE">
            <w:pPr>
              <w:rPr>
                <w:rFonts w:ascii="Comic Sans MS" w:hAnsi="Comic Sans MS"/>
                <w:i/>
                <w:color w:val="000000" w:themeColor="text1"/>
              </w:rPr>
            </w:pPr>
            <w:r>
              <w:rPr>
                <w:rFonts w:ascii="Comic Sans MS" w:hAnsi="Comic Sans MS"/>
                <w:i/>
                <w:color w:val="000000" w:themeColor="text1"/>
              </w:rPr>
              <w:t>Demandez à votre enfant : « </w:t>
            </w:r>
            <w:r w:rsidR="005E598C">
              <w:rPr>
                <w:rFonts w:ascii="Comic Sans MS" w:hAnsi="Comic Sans MS"/>
                <w:i/>
                <w:color w:val="000000" w:themeColor="text1"/>
              </w:rPr>
              <w:t>Ecris les réponses à ces deux questions. Tu dois expliquer ensuite comment tu as trouvé les réponses.</w:t>
            </w:r>
          </w:p>
          <w:p w14:paraId="1062546A" w14:textId="5FAB4A4D" w:rsidR="005E598C" w:rsidRPr="005E598C" w:rsidRDefault="005E598C" w:rsidP="00CF50DE">
            <w:pPr>
              <w:rPr>
                <w:rFonts w:ascii="Comic Sans MS" w:hAnsi="Comic Sans MS"/>
                <w:color w:val="000000" w:themeColor="text1"/>
              </w:rPr>
            </w:pPr>
            <w:r>
              <w:rPr>
                <w:rFonts w:ascii="Comic Sans MS" w:hAnsi="Comic Sans MS"/>
                <w:color w:val="000000" w:themeColor="text1"/>
                <w:u w:val="single"/>
              </w:rPr>
              <w:t xml:space="preserve">Synthèse : </w:t>
            </w:r>
            <w:r>
              <w:rPr>
                <w:rFonts w:ascii="Comic Sans MS" w:hAnsi="Comic Sans MS"/>
                <w:color w:val="000000" w:themeColor="text1"/>
              </w:rPr>
              <w:t xml:space="preserve">Pour aller de 48 à 54 : on ajoute d’abord </w:t>
            </w:r>
            <w:r w:rsidRPr="00A40DDE">
              <w:rPr>
                <w:rFonts w:ascii="Comic Sans MS" w:hAnsi="Comic Sans MS"/>
                <w:b/>
                <w:color w:val="000000" w:themeColor="text1"/>
              </w:rPr>
              <w:t>2</w:t>
            </w:r>
            <w:r>
              <w:rPr>
                <w:rFonts w:ascii="Comic Sans MS" w:hAnsi="Comic Sans MS"/>
                <w:color w:val="000000" w:themeColor="text1"/>
              </w:rPr>
              <w:t xml:space="preserve"> pour atteindre 50, la dizaine supérieure, qui est un nombre rond, puis on ajoute </w:t>
            </w:r>
            <w:r w:rsidRPr="00A40DDE">
              <w:rPr>
                <w:rFonts w:ascii="Comic Sans MS" w:hAnsi="Comic Sans MS"/>
                <w:b/>
                <w:color w:val="000000" w:themeColor="text1"/>
              </w:rPr>
              <w:t>4</w:t>
            </w:r>
            <w:r>
              <w:rPr>
                <w:rFonts w:ascii="Comic Sans MS" w:hAnsi="Comic Sans MS"/>
                <w:color w:val="000000" w:themeColor="text1"/>
              </w:rPr>
              <w:t xml:space="preserve"> au résultat obtenu.</w:t>
            </w:r>
            <w:r w:rsidR="00F453F4">
              <w:rPr>
                <w:rFonts w:ascii="Comic Sans MS" w:hAnsi="Comic Sans MS"/>
                <w:color w:val="000000" w:themeColor="text1"/>
              </w:rPr>
              <w:t xml:space="preserve"> Ainsi la réponse à la question « combien pour aller de 48 à 54 ? » est 6 (car les 2 que l’on a d’abord ajouté à 48 plus les 4 pour atteindre 54 font 6 (</w:t>
            </w:r>
            <w:r w:rsidR="00F453F4" w:rsidRPr="00A40DDE">
              <w:rPr>
                <w:rFonts w:ascii="Comic Sans MS" w:hAnsi="Comic Sans MS"/>
                <w:b/>
                <w:color w:val="000000" w:themeColor="text1"/>
              </w:rPr>
              <w:t>2+4</w:t>
            </w:r>
            <w:r w:rsidR="00F453F4">
              <w:rPr>
                <w:rFonts w:ascii="Comic Sans MS" w:hAnsi="Comic Sans MS"/>
                <w:color w:val="000000" w:themeColor="text1"/>
              </w:rPr>
              <w:t>)).</w:t>
            </w:r>
          </w:p>
          <w:p w14:paraId="60036022" w14:textId="1871DBD9" w:rsidR="005E598C" w:rsidRDefault="005E598C" w:rsidP="005E598C">
            <w:pPr>
              <w:rPr>
                <w:rFonts w:ascii="Comic Sans MS" w:hAnsi="Comic Sans MS"/>
                <w:b/>
                <w:color w:val="000000" w:themeColor="text1"/>
              </w:rPr>
            </w:pPr>
            <w:r>
              <w:rPr>
                <w:rFonts w:ascii="Comic Sans MS" w:hAnsi="Comic Sans MS"/>
                <w:color w:val="000000" w:themeColor="text1"/>
              </w:rPr>
              <w:t xml:space="preserve">Vous pouvez regarder </w:t>
            </w:r>
            <w:r w:rsidRPr="00EE4BE9">
              <w:rPr>
                <w:rFonts w:ascii="Comic Sans MS" w:hAnsi="Comic Sans MS"/>
                <w:color w:val="000000" w:themeColor="text1"/>
                <w:u w:val="single"/>
              </w:rPr>
              <w:t>le schéma correspondant n°</w:t>
            </w:r>
            <w:r>
              <w:rPr>
                <w:rFonts w:ascii="Comic Sans MS" w:hAnsi="Comic Sans MS"/>
                <w:color w:val="000000" w:themeColor="text1"/>
                <w:u w:val="single"/>
              </w:rPr>
              <w:t>3</w:t>
            </w:r>
            <w:r>
              <w:rPr>
                <w:rFonts w:ascii="Comic Sans MS" w:hAnsi="Comic Sans MS"/>
                <w:color w:val="000000" w:themeColor="text1"/>
              </w:rPr>
              <w:t xml:space="preserve"> sur le document </w:t>
            </w:r>
            <w:r>
              <w:rPr>
                <w:rFonts w:ascii="Comic Sans MS" w:hAnsi="Comic Sans MS"/>
                <w:b/>
                <w:color w:val="000000" w:themeColor="text1"/>
              </w:rPr>
              <w:t>Passage à la dizaine supérieure CE1.</w:t>
            </w:r>
          </w:p>
          <w:p w14:paraId="5D6FD361" w14:textId="56464EFA" w:rsidR="00366AB5" w:rsidRDefault="00366AB5" w:rsidP="00B765EA">
            <w:pPr>
              <w:rPr>
                <w:rFonts w:ascii="Comic Sans MS" w:hAnsi="Comic Sans MS"/>
                <w:color w:val="FF0000"/>
              </w:rPr>
            </w:pPr>
          </w:p>
          <w:p w14:paraId="017F10D1" w14:textId="482A788E" w:rsidR="003502F1" w:rsidRDefault="003502F1" w:rsidP="00B765EA">
            <w:pPr>
              <w:rPr>
                <w:rFonts w:ascii="Comic Sans MS" w:hAnsi="Comic Sans MS"/>
              </w:rPr>
            </w:pPr>
            <w:r w:rsidRPr="003502F1">
              <w:rPr>
                <w:rFonts w:ascii="Comic Sans MS" w:hAnsi="Comic Sans MS"/>
                <w:i/>
              </w:rPr>
              <w:t xml:space="preserve">Enfin, reprendre le même scénario avec un nouveau calcul : </w:t>
            </w:r>
            <w:r>
              <w:rPr>
                <w:rFonts w:ascii="Comic Sans MS" w:hAnsi="Comic Sans MS"/>
              </w:rPr>
              <w:t>Combien pour aller de 64 à 72 ?</w:t>
            </w:r>
          </w:p>
          <w:p w14:paraId="205FCCAF" w14:textId="2A855F4C" w:rsidR="003502F1" w:rsidRDefault="003502F1" w:rsidP="00B765EA">
            <w:pPr>
              <w:rPr>
                <w:rFonts w:ascii="Comic Sans MS" w:hAnsi="Comic Sans MS"/>
              </w:rPr>
            </w:pPr>
            <w:r>
              <w:rPr>
                <w:rFonts w:ascii="Comic Sans MS" w:hAnsi="Comic Sans MS"/>
                <w:u w:val="single"/>
              </w:rPr>
              <w:t xml:space="preserve">Synthèse : </w:t>
            </w:r>
            <w:r>
              <w:rPr>
                <w:rFonts w:ascii="Comic Sans MS" w:hAnsi="Comic Sans MS"/>
              </w:rPr>
              <w:t xml:space="preserve">passage par la dizaine : on ajoute </w:t>
            </w:r>
            <w:r w:rsidRPr="003502F1">
              <w:rPr>
                <w:rFonts w:ascii="Comic Sans MS" w:hAnsi="Comic Sans MS"/>
                <w:b/>
              </w:rPr>
              <w:t>6</w:t>
            </w:r>
            <w:r>
              <w:rPr>
                <w:rFonts w:ascii="Comic Sans MS" w:hAnsi="Comic Sans MS"/>
              </w:rPr>
              <w:t xml:space="preserve"> pour aller jusqu’à 70, la dizaine supérieure, qui est un nombre rond, puis on ajoute </w:t>
            </w:r>
            <w:r w:rsidRPr="003502F1">
              <w:rPr>
                <w:rFonts w:ascii="Comic Sans MS" w:hAnsi="Comic Sans MS"/>
                <w:b/>
              </w:rPr>
              <w:t>2</w:t>
            </w:r>
            <w:r>
              <w:rPr>
                <w:rFonts w:ascii="Comic Sans MS" w:hAnsi="Comic Sans MS"/>
              </w:rPr>
              <w:t xml:space="preserve"> pour aller jusqu’à 72. La réponse est donc 8 (car </w:t>
            </w:r>
            <w:r w:rsidRPr="00144B67">
              <w:rPr>
                <w:rFonts w:ascii="Comic Sans MS" w:hAnsi="Comic Sans MS"/>
                <w:b/>
              </w:rPr>
              <w:t>6+2</w:t>
            </w:r>
            <w:r>
              <w:rPr>
                <w:rFonts w:ascii="Comic Sans MS" w:hAnsi="Comic Sans MS"/>
              </w:rPr>
              <w:t xml:space="preserve"> = 8).</w:t>
            </w:r>
          </w:p>
          <w:p w14:paraId="67B1CE22" w14:textId="77777777" w:rsidR="000B1BA6" w:rsidRDefault="000B1BA6" w:rsidP="00B765EA">
            <w:pPr>
              <w:rPr>
                <w:rFonts w:ascii="Comic Sans MS" w:hAnsi="Comic Sans MS"/>
              </w:rPr>
            </w:pPr>
          </w:p>
          <w:p w14:paraId="2B3DDF92" w14:textId="5FA6CCBC" w:rsidR="000B1BA6" w:rsidRPr="000B1BA6" w:rsidRDefault="000B1BA6" w:rsidP="00B765EA">
            <w:pPr>
              <w:rPr>
                <w:rFonts w:ascii="Comic Sans MS" w:hAnsi="Comic Sans MS"/>
              </w:rPr>
            </w:pPr>
            <w:r>
              <w:rPr>
                <w:rFonts w:ascii="Comic Sans MS" w:hAnsi="Comic Sans MS"/>
                <w:u w:val="single"/>
              </w:rPr>
              <w:t xml:space="preserve">Remarque : </w:t>
            </w:r>
            <w:r w:rsidR="007B2D83">
              <w:rPr>
                <w:rFonts w:ascii="Comic Sans MS" w:hAnsi="Comic Sans MS"/>
              </w:rPr>
              <w:t>Cette technique peut sembler complexe au départ (elle a déjà été vue en classe, votre enfant devrait normalement s’en souvenir car nous la voyons régulièrement en calcul mental) mais elle va rapidement devenir un automatisme pour votre enfant. Si la compréhension se fait difficilement, pas d’inquiétude, elle sera vue et revue en classe et durant sa scolarité.</w:t>
            </w:r>
          </w:p>
          <w:p w14:paraId="7FB6A91F" w14:textId="77777777" w:rsidR="000B1BA6" w:rsidRPr="003502F1" w:rsidRDefault="000B1BA6" w:rsidP="00B765EA">
            <w:pPr>
              <w:rPr>
                <w:rFonts w:ascii="Comic Sans MS" w:hAnsi="Comic Sans MS"/>
              </w:rPr>
            </w:pPr>
          </w:p>
          <w:p w14:paraId="6F5E980D" w14:textId="7B7FE4A9" w:rsidR="00F003C2" w:rsidRPr="00A83831" w:rsidRDefault="00A83831" w:rsidP="00A83831">
            <w:pPr>
              <w:pStyle w:val="Paragraphedeliste"/>
              <w:numPr>
                <w:ilvl w:val="0"/>
                <w:numId w:val="1"/>
              </w:numPr>
              <w:rPr>
                <w:rFonts w:ascii="Comic Sans MS" w:hAnsi="Comic Sans MS"/>
                <w:color w:val="000000" w:themeColor="text1"/>
              </w:rPr>
            </w:pPr>
            <w:r w:rsidRPr="00A83831">
              <w:rPr>
                <w:rFonts w:ascii="Comic Sans MS" w:hAnsi="Comic Sans MS"/>
                <w:color w:val="000000" w:themeColor="text1"/>
              </w:rPr>
              <w:t>Faire les exercices 2, 3, 4 et 5 page 42 du fichier Cap maths.</w:t>
            </w:r>
          </w:p>
          <w:p w14:paraId="37E8DD55" w14:textId="273AAF3A" w:rsidR="00A83831" w:rsidRDefault="00A83831" w:rsidP="00A83831">
            <w:pPr>
              <w:rPr>
                <w:rFonts w:ascii="Comic Sans MS" w:hAnsi="Comic Sans MS"/>
                <w:color w:val="000000" w:themeColor="text1"/>
              </w:rPr>
            </w:pPr>
            <w:r>
              <w:rPr>
                <w:rFonts w:ascii="Comic Sans MS" w:hAnsi="Comic Sans MS"/>
                <w:color w:val="000000" w:themeColor="text1"/>
                <w:u w:val="single"/>
              </w:rPr>
              <w:t xml:space="preserve">Exercice 1 – réponse : </w:t>
            </w:r>
            <w:r>
              <w:rPr>
                <w:rFonts w:ascii="Comic Sans MS" w:hAnsi="Comic Sans MS"/>
                <w:color w:val="000000" w:themeColor="text1"/>
              </w:rPr>
              <w:t xml:space="preserve">6+6+6+6 = 24 </w:t>
            </w:r>
          </w:p>
          <w:p w14:paraId="1160FDB1" w14:textId="77777777" w:rsidR="00A83831" w:rsidRDefault="00A83831" w:rsidP="00A83831">
            <w:pPr>
              <w:rPr>
                <w:rFonts w:ascii="Comic Sans MS" w:hAnsi="Comic Sans MS"/>
                <w:color w:val="000000" w:themeColor="text1"/>
              </w:rPr>
            </w:pPr>
            <w:r>
              <w:rPr>
                <w:rFonts w:ascii="Comic Sans MS" w:hAnsi="Comic Sans MS"/>
                <w:color w:val="000000" w:themeColor="text1"/>
              </w:rPr>
              <w:t>Elle a collé 24 photos.</w:t>
            </w:r>
          </w:p>
          <w:p w14:paraId="51BB30D4" w14:textId="5080BC0B" w:rsidR="00A83831" w:rsidRDefault="00A83831" w:rsidP="00A83831">
            <w:pPr>
              <w:rPr>
                <w:rFonts w:ascii="Comic Sans MS" w:hAnsi="Comic Sans MS"/>
                <w:color w:val="000000" w:themeColor="text1"/>
              </w:rPr>
            </w:pPr>
            <w:r>
              <w:rPr>
                <w:rFonts w:ascii="Comic Sans MS" w:hAnsi="Comic Sans MS"/>
                <w:color w:val="000000" w:themeColor="text1"/>
                <w:u w:val="single"/>
              </w:rPr>
              <w:t xml:space="preserve">Exercice 2 – réponses : </w:t>
            </w:r>
            <w:r>
              <w:rPr>
                <w:rFonts w:ascii="Comic Sans MS" w:hAnsi="Comic Sans MS"/>
                <w:color w:val="000000" w:themeColor="text1"/>
              </w:rPr>
              <w:t>Cet exercice n’est pas évident. Sot votre enfant va compléter mentalement ou réellement le dessin et compter les carrés un par un. Soit il va imaginer 8 colonnes de 5 carrés ou 5 lignes de 8 carrés et utiliser alors l’addition : 8+8+8+8+8 ou 5+5+5+5+5+5+5+5</w:t>
            </w:r>
            <w:r w:rsidR="006C4B3E">
              <w:rPr>
                <w:rFonts w:ascii="Comic Sans MS" w:hAnsi="Comic Sans MS"/>
                <w:color w:val="000000" w:themeColor="text1"/>
              </w:rPr>
              <w:t xml:space="preserve"> ce qui donnera alors pour résultat 40 carrés. Cette technique de l’addition sera celle à privilégier car elle conduira à moins d’erreur de dessin.</w:t>
            </w:r>
          </w:p>
          <w:p w14:paraId="75BACB02" w14:textId="4A35D0E0" w:rsidR="006C4B3E" w:rsidRDefault="006C4B3E" w:rsidP="00A83831">
            <w:pPr>
              <w:rPr>
                <w:rFonts w:ascii="Comic Sans MS" w:hAnsi="Comic Sans MS"/>
                <w:color w:val="000000" w:themeColor="text1"/>
              </w:rPr>
            </w:pPr>
            <w:r>
              <w:rPr>
                <w:rFonts w:ascii="Comic Sans MS" w:hAnsi="Comic Sans MS"/>
                <w:color w:val="000000" w:themeColor="text1"/>
                <w:u w:val="single"/>
              </w:rPr>
              <w:t xml:space="preserve">Exercice 4 : </w:t>
            </w:r>
            <w:r>
              <w:rPr>
                <w:rFonts w:ascii="Comic Sans MS" w:hAnsi="Comic Sans MS"/>
                <w:color w:val="000000" w:themeColor="text1"/>
              </w:rPr>
              <w:t>Votre enfant doit s’appuyer sur le schéma fourni qui l’incite à passer par la dizaine supérieure.</w:t>
            </w:r>
          </w:p>
          <w:p w14:paraId="0889D00A" w14:textId="77777777" w:rsidR="00234C30" w:rsidRDefault="006C4B3E" w:rsidP="00A83831">
            <w:pPr>
              <w:rPr>
                <w:rFonts w:ascii="Comic Sans MS" w:hAnsi="Comic Sans MS"/>
                <w:color w:val="000000" w:themeColor="text1"/>
              </w:rPr>
            </w:pPr>
            <w:r>
              <w:rPr>
                <w:rFonts w:ascii="Comic Sans MS" w:hAnsi="Comic Sans MS"/>
                <w:color w:val="000000" w:themeColor="text1"/>
              </w:rPr>
              <w:t>Réponses : 25+8=33         56+7=63</w:t>
            </w:r>
          </w:p>
          <w:p w14:paraId="7001BBF0" w14:textId="77777777" w:rsidR="00234C30" w:rsidRDefault="00234C30" w:rsidP="00A83831">
            <w:pPr>
              <w:rPr>
                <w:rFonts w:ascii="Comic Sans MS" w:hAnsi="Comic Sans MS"/>
                <w:color w:val="000000" w:themeColor="text1"/>
              </w:rPr>
            </w:pPr>
            <w:r>
              <w:rPr>
                <w:rFonts w:ascii="Comic Sans MS" w:hAnsi="Comic Sans MS"/>
                <w:color w:val="000000" w:themeColor="text1"/>
                <w:u w:val="single"/>
              </w:rPr>
              <w:t xml:space="preserve">Exercice 5 : </w:t>
            </w:r>
            <w:r>
              <w:rPr>
                <w:rFonts w:ascii="Comic Sans MS" w:hAnsi="Comic Sans MS"/>
                <w:color w:val="000000" w:themeColor="text1"/>
              </w:rPr>
              <w:t>Les questions sont du même type que celle de la recherche.</w:t>
            </w:r>
          </w:p>
          <w:p w14:paraId="2BB172F6" w14:textId="5CB251CB" w:rsidR="00234C30" w:rsidRDefault="00234C30" w:rsidP="00A83831">
            <w:pPr>
              <w:rPr>
                <w:rFonts w:ascii="Comic Sans MS" w:hAnsi="Comic Sans MS"/>
                <w:color w:val="000000" w:themeColor="text1"/>
              </w:rPr>
            </w:pPr>
            <w:r>
              <w:rPr>
                <w:rFonts w:ascii="Comic Sans MS" w:hAnsi="Comic Sans MS"/>
                <w:color w:val="000000" w:themeColor="text1"/>
              </w:rPr>
              <w:t xml:space="preserve">Réponses : 28+8 = </w:t>
            </w:r>
            <w:r w:rsidRPr="00234C30">
              <w:rPr>
                <w:rFonts w:ascii="Comic Sans MS" w:hAnsi="Comic Sans MS"/>
                <w:b/>
                <w:color w:val="000000" w:themeColor="text1"/>
              </w:rPr>
              <w:t xml:space="preserve">34 </w:t>
            </w:r>
            <w:r>
              <w:rPr>
                <w:rFonts w:ascii="Comic Sans MS" w:hAnsi="Comic Sans MS"/>
                <w:color w:val="000000" w:themeColor="text1"/>
              </w:rPr>
              <w:t xml:space="preserve">         Il faut </w:t>
            </w:r>
            <w:r w:rsidRPr="00234C30">
              <w:rPr>
                <w:rFonts w:ascii="Comic Sans MS" w:hAnsi="Comic Sans MS"/>
                <w:b/>
                <w:color w:val="000000" w:themeColor="text1"/>
              </w:rPr>
              <w:t>6</w:t>
            </w:r>
            <w:r>
              <w:rPr>
                <w:rFonts w:ascii="Comic Sans MS" w:hAnsi="Comic Sans MS"/>
                <w:color w:val="000000" w:themeColor="text1"/>
              </w:rPr>
              <w:t xml:space="preserve"> pour aller de 39 à 45.</w:t>
            </w:r>
          </w:p>
          <w:p w14:paraId="3766A6FC" w14:textId="7E4FF68C" w:rsidR="00234C30" w:rsidRDefault="00234C30" w:rsidP="00A83831">
            <w:pPr>
              <w:rPr>
                <w:rFonts w:ascii="Comic Sans MS" w:hAnsi="Comic Sans MS"/>
                <w:color w:val="000000" w:themeColor="text1"/>
              </w:rPr>
            </w:pPr>
            <w:r>
              <w:rPr>
                <w:rFonts w:ascii="Comic Sans MS" w:hAnsi="Comic Sans MS"/>
                <w:color w:val="000000" w:themeColor="text1"/>
              </w:rPr>
              <w:t xml:space="preserve">                 68+6 = </w:t>
            </w:r>
            <w:r w:rsidRPr="00234C30">
              <w:rPr>
                <w:rFonts w:ascii="Comic Sans MS" w:hAnsi="Comic Sans MS"/>
                <w:b/>
                <w:color w:val="000000" w:themeColor="text1"/>
              </w:rPr>
              <w:t xml:space="preserve">74  </w:t>
            </w:r>
            <w:r>
              <w:rPr>
                <w:rFonts w:ascii="Comic Sans MS" w:hAnsi="Comic Sans MS"/>
                <w:color w:val="000000" w:themeColor="text1"/>
              </w:rPr>
              <w:t xml:space="preserve">        Il faut </w:t>
            </w:r>
            <w:r w:rsidRPr="00234C30">
              <w:rPr>
                <w:rFonts w:ascii="Comic Sans MS" w:hAnsi="Comic Sans MS"/>
                <w:b/>
                <w:color w:val="000000" w:themeColor="text1"/>
              </w:rPr>
              <w:t>7</w:t>
            </w:r>
            <w:r>
              <w:rPr>
                <w:rFonts w:ascii="Comic Sans MS" w:hAnsi="Comic Sans MS"/>
                <w:color w:val="000000" w:themeColor="text1"/>
              </w:rPr>
              <w:t xml:space="preserve"> pour aller de 75 à 82.</w:t>
            </w:r>
          </w:p>
          <w:p w14:paraId="4A4A7111" w14:textId="52F0E362" w:rsidR="00234C30" w:rsidRDefault="00234C30" w:rsidP="00A83831">
            <w:pPr>
              <w:rPr>
                <w:rFonts w:ascii="Comic Sans MS" w:hAnsi="Comic Sans MS"/>
                <w:color w:val="000000" w:themeColor="text1"/>
              </w:rPr>
            </w:pPr>
            <w:r>
              <w:rPr>
                <w:rFonts w:ascii="Comic Sans MS" w:hAnsi="Comic Sans MS"/>
                <w:color w:val="000000" w:themeColor="text1"/>
              </w:rPr>
              <w:t xml:space="preserve">                 59+7 = </w:t>
            </w:r>
            <w:r w:rsidRPr="00234C30">
              <w:rPr>
                <w:rFonts w:ascii="Comic Sans MS" w:hAnsi="Comic Sans MS"/>
                <w:b/>
                <w:color w:val="000000" w:themeColor="text1"/>
              </w:rPr>
              <w:t xml:space="preserve">66  </w:t>
            </w:r>
            <w:r>
              <w:rPr>
                <w:rFonts w:ascii="Comic Sans MS" w:hAnsi="Comic Sans MS"/>
                <w:color w:val="000000" w:themeColor="text1"/>
              </w:rPr>
              <w:t xml:space="preserve">        Il faut </w:t>
            </w:r>
            <w:r w:rsidRPr="00234C30">
              <w:rPr>
                <w:rFonts w:ascii="Comic Sans MS" w:hAnsi="Comic Sans MS"/>
                <w:b/>
                <w:color w:val="000000" w:themeColor="text1"/>
              </w:rPr>
              <w:t>9</w:t>
            </w:r>
            <w:r>
              <w:rPr>
                <w:rFonts w:ascii="Comic Sans MS" w:hAnsi="Comic Sans MS"/>
                <w:color w:val="000000" w:themeColor="text1"/>
              </w:rPr>
              <w:t xml:space="preserve"> pour aller de 66 à 75.</w:t>
            </w:r>
          </w:p>
          <w:p w14:paraId="17851E8C" w14:textId="3FF8B92E" w:rsidR="00F003C2" w:rsidRPr="00234C30" w:rsidRDefault="006C4B3E" w:rsidP="00366AB5">
            <w:pPr>
              <w:rPr>
                <w:rFonts w:ascii="Comic Sans MS" w:hAnsi="Comic Sans MS"/>
                <w:color w:val="000000" w:themeColor="text1"/>
              </w:rPr>
            </w:pPr>
            <w:r>
              <w:rPr>
                <w:rFonts w:ascii="Comic Sans MS" w:hAnsi="Comic Sans MS"/>
                <w:color w:val="000000" w:themeColor="text1"/>
              </w:rPr>
              <w:t xml:space="preserve">  </w:t>
            </w:r>
            <w:r w:rsidR="00F003C2">
              <w:rPr>
                <w:rFonts w:ascii="Comic Sans MS" w:hAnsi="Comic Sans MS"/>
                <w:color w:val="E36C0A" w:themeColor="accent6" w:themeShade="BF"/>
              </w:rPr>
              <w:t>Devoirs</w:t>
            </w:r>
          </w:p>
          <w:p w14:paraId="68F1929C" w14:textId="13E33AF1" w:rsidR="000A646F" w:rsidRPr="00721744" w:rsidRDefault="00234C30" w:rsidP="00366AB5">
            <w:pPr>
              <w:pStyle w:val="Paragraphedeliste"/>
              <w:numPr>
                <w:ilvl w:val="0"/>
                <w:numId w:val="1"/>
              </w:numPr>
              <w:rPr>
                <w:rFonts w:ascii="Comic Sans MS" w:hAnsi="Comic Sans MS"/>
              </w:rPr>
            </w:pPr>
            <w:r>
              <w:rPr>
                <w:rFonts w:ascii="Comic Sans MS" w:hAnsi="Comic Sans MS"/>
              </w:rPr>
              <w:t>Relire la leçon « la lettre c » (rectangle bleu) page 74 du fichier Outils pour le français.</w:t>
            </w:r>
          </w:p>
        </w:tc>
      </w:tr>
      <w:tr w:rsidR="000A646F" w:rsidRPr="001B0141" w14:paraId="0F8E1FDB" w14:textId="77777777" w:rsidTr="00366AB5">
        <w:tc>
          <w:tcPr>
            <w:tcW w:w="2376" w:type="dxa"/>
          </w:tcPr>
          <w:p w14:paraId="09953B1A" w14:textId="24E07B8F" w:rsidR="000A646F" w:rsidRPr="001B0141" w:rsidRDefault="000A646F" w:rsidP="00366AB5">
            <w:pPr>
              <w:rPr>
                <w:rFonts w:ascii="Comic Sans MS" w:hAnsi="Comic Sans MS"/>
              </w:rPr>
            </w:pPr>
            <w:r>
              <w:rPr>
                <w:rFonts w:ascii="Comic Sans MS" w:hAnsi="Comic Sans MS"/>
              </w:rPr>
              <w:lastRenderedPageBreak/>
              <w:t>Jeudi 16 avril</w:t>
            </w:r>
          </w:p>
        </w:tc>
        <w:tc>
          <w:tcPr>
            <w:tcW w:w="11770" w:type="dxa"/>
          </w:tcPr>
          <w:p w14:paraId="35F64EED" w14:textId="77777777" w:rsidR="00230ADE" w:rsidRPr="005866C5" w:rsidRDefault="00230ADE" w:rsidP="00230ADE">
            <w:pPr>
              <w:rPr>
                <w:rFonts w:ascii="Comic Sans MS" w:hAnsi="Comic Sans MS"/>
                <w:color w:val="008000"/>
              </w:rPr>
            </w:pPr>
            <w:r>
              <w:rPr>
                <w:rFonts w:ascii="Comic Sans MS" w:hAnsi="Comic Sans MS"/>
                <w:color w:val="008000"/>
              </w:rPr>
              <w:t>Mathématiques</w:t>
            </w:r>
          </w:p>
          <w:p w14:paraId="1EEEF57F" w14:textId="02C9A468" w:rsidR="00F003C2" w:rsidRPr="00230ADE" w:rsidRDefault="00F003C2" w:rsidP="00230ADE">
            <w:pPr>
              <w:pStyle w:val="Paragraphedeliste"/>
              <w:numPr>
                <w:ilvl w:val="0"/>
                <w:numId w:val="1"/>
              </w:numPr>
              <w:rPr>
                <w:rFonts w:ascii="Comic Sans MS" w:hAnsi="Comic Sans MS"/>
              </w:rPr>
            </w:pPr>
            <w:r w:rsidRPr="00230ADE">
              <w:rPr>
                <w:rFonts w:ascii="Comic Sans MS" w:hAnsi="Comic Sans MS"/>
              </w:rPr>
              <w:t xml:space="preserve">Faire </w:t>
            </w:r>
            <w:r w:rsidR="0060220E" w:rsidRPr="00230ADE">
              <w:rPr>
                <w:rFonts w:ascii="Comic Sans MS" w:hAnsi="Comic Sans MS"/>
                <w:b/>
              </w:rPr>
              <w:t>l’évaluation de mathématiques partie 1</w:t>
            </w:r>
            <w:r w:rsidRPr="00230ADE">
              <w:rPr>
                <w:rFonts w:ascii="Comic Sans MS" w:hAnsi="Comic Sans MS"/>
                <w:b/>
              </w:rPr>
              <w:t xml:space="preserve"> CE1</w:t>
            </w:r>
            <w:r w:rsidR="0090330F">
              <w:rPr>
                <w:rFonts w:ascii="Comic Sans MS" w:hAnsi="Comic Sans MS"/>
              </w:rPr>
              <w:t xml:space="preserve">, </w:t>
            </w:r>
            <w:r w:rsidR="0060220E" w:rsidRPr="00230ADE">
              <w:rPr>
                <w:rFonts w:ascii="Comic Sans MS" w:hAnsi="Comic Sans MS"/>
                <w:b/>
              </w:rPr>
              <w:t>l’évaluation mathématiques partie 2 CE1</w:t>
            </w:r>
            <w:r w:rsidR="0090330F">
              <w:rPr>
                <w:rFonts w:ascii="Comic Sans MS" w:hAnsi="Comic Sans MS"/>
              </w:rPr>
              <w:t xml:space="preserve"> et</w:t>
            </w:r>
            <w:r w:rsidR="0090330F" w:rsidRPr="00230ADE">
              <w:rPr>
                <w:rFonts w:ascii="Comic Sans MS" w:hAnsi="Comic Sans MS"/>
                <w:b/>
              </w:rPr>
              <w:t xml:space="preserve"> </w:t>
            </w:r>
            <w:r w:rsidR="0090330F" w:rsidRPr="00230ADE">
              <w:rPr>
                <w:rFonts w:ascii="Comic Sans MS" w:hAnsi="Comic Sans MS"/>
                <w:b/>
              </w:rPr>
              <w:t>l’é</w:t>
            </w:r>
            <w:r w:rsidR="0090330F">
              <w:rPr>
                <w:rFonts w:ascii="Comic Sans MS" w:hAnsi="Comic Sans MS"/>
                <w:b/>
              </w:rPr>
              <w:t>valuation mathématiques partie 3</w:t>
            </w:r>
            <w:bookmarkStart w:id="0" w:name="_GoBack"/>
            <w:bookmarkEnd w:id="0"/>
            <w:r w:rsidR="0090330F" w:rsidRPr="00230ADE">
              <w:rPr>
                <w:rFonts w:ascii="Comic Sans MS" w:hAnsi="Comic Sans MS"/>
                <w:b/>
              </w:rPr>
              <w:t xml:space="preserve"> CE1</w:t>
            </w:r>
            <w:r w:rsidR="0090330F" w:rsidRPr="00230ADE">
              <w:rPr>
                <w:rFonts w:ascii="Comic Sans MS" w:hAnsi="Comic Sans MS"/>
              </w:rPr>
              <w:t>.</w:t>
            </w:r>
            <w:r w:rsidR="0090330F">
              <w:rPr>
                <w:rFonts w:ascii="Comic Sans MS" w:hAnsi="Comic Sans MS"/>
              </w:rPr>
              <w:t xml:space="preserve"> </w:t>
            </w:r>
          </w:p>
          <w:p w14:paraId="0787A8DA" w14:textId="77777777" w:rsidR="00230ADE" w:rsidRPr="00B32A1D" w:rsidRDefault="00230ADE" w:rsidP="00334608">
            <w:pPr>
              <w:rPr>
                <w:rFonts w:ascii="Comic Sans MS" w:hAnsi="Comic Sans MS"/>
                <w:i/>
              </w:rPr>
            </w:pPr>
            <w:r>
              <w:rPr>
                <w:rFonts w:ascii="Comic Sans MS" w:hAnsi="Comic Sans MS"/>
                <w:i/>
              </w:rPr>
              <w:t xml:space="preserve">Votre enfant doit la réaliser en </w:t>
            </w:r>
            <w:r w:rsidRPr="00B32A1D">
              <w:rPr>
                <w:rFonts w:ascii="Comic Sans MS" w:hAnsi="Comic Sans MS"/>
                <w:i/>
                <w:u w:val="single"/>
              </w:rPr>
              <w:t>total</w:t>
            </w:r>
            <w:r>
              <w:rPr>
                <w:rFonts w:ascii="Comic Sans MS" w:hAnsi="Comic Sans MS"/>
                <w:i/>
                <w:u w:val="single"/>
              </w:rPr>
              <w:t>e</w:t>
            </w:r>
            <w:r w:rsidRPr="00B32A1D">
              <w:rPr>
                <w:rFonts w:ascii="Comic Sans MS" w:hAnsi="Comic Sans MS"/>
                <w:i/>
                <w:u w:val="single"/>
              </w:rPr>
              <w:t xml:space="preserve"> autonomie</w:t>
            </w:r>
            <w:r>
              <w:rPr>
                <w:rFonts w:ascii="Comic Sans MS" w:hAnsi="Comic Sans MS"/>
                <w:i/>
              </w:rPr>
              <w:t xml:space="preserve">. Vous pouvez toutefois lui expliquer les consignes s’il a des difficultés de compréhension. </w:t>
            </w:r>
            <w:r w:rsidRPr="00B32A1D">
              <w:rPr>
                <w:rFonts w:ascii="Comic Sans MS" w:hAnsi="Comic Sans MS"/>
                <w:i/>
                <w:u w:val="single"/>
              </w:rPr>
              <w:t>Une fois qu’elle est réalisée, merci de la scanner et me l’envoyer dès que possible sur la boite mail de l’école.</w:t>
            </w:r>
          </w:p>
          <w:p w14:paraId="7AB42F5F" w14:textId="77777777" w:rsidR="00230ADE" w:rsidRPr="00230ADE" w:rsidRDefault="00230ADE" w:rsidP="00230ADE">
            <w:pPr>
              <w:rPr>
                <w:rFonts w:ascii="Comic Sans MS" w:hAnsi="Comic Sans MS"/>
              </w:rPr>
            </w:pPr>
          </w:p>
          <w:p w14:paraId="1140A81B" w14:textId="56407A46" w:rsidR="00EA0460" w:rsidRDefault="00EA0460" w:rsidP="00EA0460">
            <w:pPr>
              <w:rPr>
                <w:rFonts w:ascii="Comic Sans MS" w:hAnsi="Comic Sans MS"/>
              </w:rPr>
            </w:pPr>
            <w:r>
              <w:rPr>
                <w:rFonts w:ascii="Comic Sans MS" w:hAnsi="Comic Sans MS"/>
                <w:u w:val="single"/>
              </w:rPr>
              <w:t xml:space="preserve">Exercice 1 : </w:t>
            </w:r>
            <w:r>
              <w:rPr>
                <w:rFonts w:ascii="Comic Sans MS" w:hAnsi="Comic Sans MS"/>
              </w:rPr>
              <w:t>Dictez les c</w:t>
            </w:r>
            <w:r w:rsidR="00FF7BE5">
              <w:rPr>
                <w:rFonts w:ascii="Comic Sans MS" w:hAnsi="Comic Sans MS"/>
              </w:rPr>
              <w:t>alculs suivants à votre enfant (ceux-ci ont déjà été vus dans le bilan du fichier cap maths)</w:t>
            </w:r>
          </w:p>
          <w:p w14:paraId="029FA753" w14:textId="3B89CD30" w:rsidR="00FF7BE5" w:rsidRDefault="00FF7BE5" w:rsidP="00EA0460">
            <w:pPr>
              <w:rPr>
                <w:rFonts w:ascii="Comic Sans MS" w:hAnsi="Comic Sans MS"/>
              </w:rPr>
            </w:pPr>
            <w:r>
              <w:rPr>
                <w:rFonts w:ascii="Comic Sans MS" w:hAnsi="Comic Sans MS"/>
              </w:rPr>
              <w:t>4+9 / 6+7 / 15-8 / Combien pour aller de 7 à 16 ? / Combien pour aller de 36 à 40 ? / 48+30 / 76-50 / 26+7 / 16+7 / 35+8</w:t>
            </w:r>
          </w:p>
          <w:p w14:paraId="348AC100" w14:textId="77777777" w:rsidR="004E1A2F" w:rsidRDefault="004E1A2F" w:rsidP="00EA0460">
            <w:pPr>
              <w:rPr>
                <w:rFonts w:ascii="Comic Sans MS" w:hAnsi="Comic Sans MS"/>
              </w:rPr>
            </w:pPr>
          </w:p>
          <w:p w14:paraId="4A1AEBF9" w14:textId="11918332" w:rsidR="004E1A2F" w:rsidRDefault="004E1A2F" w:rsidP="00EA0460">
            <w:pPr>
              <w:rPr>
                <w:rFonts w:ascii="Comic Sans MS" w:hAnsi="Comic Sans MS"/>
              </w:rPr>
            </w:pPr>
            <w:r>
              <w:rPr>
                <w:rFonts w:ascii="Comic Sans MS" w:hAnsi="Comic Sans MS"/>
              </w:rPr>
              <w:t>Les consignes des autres exercices me semble</w:t>
            </w:r>
            <w:r w:rsidR="00230ADE">
              <w:rPr>
                <w:rFonts w:ascii="Comic Sans MS" w:hAnsi="Comic Sans MS"/>
              </w:rPr>
              <w:t>nt</w:t>
            </w:r>
            <w:r>
              <w:rPr>
                <w:rFonts w:ascii="Comic Sans MS" w:hAnsi="Comic Sans MS"/>
              </w:rPr>
              <w:t xml:space="preserve"> accessibles mais en cas de doutes, n’hésitez pas à me contacter. </w:t>
            </w:r>
          </w:p>
          <w:p w14:paraId="37D38E1E" w14:textId="77777777" w:rsidR="00EA0460" w:rsidRPr="00EA0460" w:rsidRDefault="00EA0460" w:rsidP="00EA0460">
            <w:pPr>
              <w:rPr>
                <w:rFonts w:ascii="Comic Sans MS" w:hAnsi="Comic Sans MS"/>
              </w:rPr>
            </w:pPr>
          </w:p>
          <w:p w14:paraId="0DD25AAB" w14:textId="77777777" w:rsidR="00230ADE" w:rsidRDefault="00230ADE" w:rsidP="00230ADE">
            <w:pPr>
              <w:rPr>
                <w:rFonts w:ascii="Comic Sans MS" w:hAnsi="Comic Sans MS"/>
                <w:color w:val="0000FF"/>
              </w:rPr>
            </w:pPr>
            <w:r w:rsidRPr="009B621A">
              <w:rPr>
                <w:rFonts w:ascii="Comic Sans MS" w:hAnsi="Comic Sans MS"/>
                <w:color w:val="0000FF"/>
              </w:rPr>
              <w:t>Français</w:t>
            </w:r>
          </w:p>
          <w:p w14:paraId="0E2898A7" w14:textId="682920AB" w:rsidR="00F003C2" w:rsidRDefault="007A7A0F" w:rsidP="00366AB5">
            <w:pPr>
              <w:pStyle w:val="Paragraphedeliste"/>
              <w:numPr>
                <w:ilvl w:val="0"/>
                <w:numId w:val="1"/>
              </w:numPr>
              <w:rPr>
                <w:rFonts w:ascii="Comic Sans MS" w:hAnsi="Comic Sans MS"/>
              </w:rPr>
            </w:pPr>
            <w:r w:rsidRPr="007A7A0F">
              <w:rPr>
                <w:rFonts w:ascii="Comic Sans MS" w:hAnsi="Comic Sans MS"/>
              </w:rPr>
              <w:t xml:space="preserve">Copier </w:t>
            </w:r>
            <w:r>
              <w:rPr>
                <w:rFonts w:ascii="Comic Sans MS" w:hAnsi="Comic Sans MS"/>
              </w:rPr>
              <w:t xml:space="preserve">la leçon </w:t>
            </w:r>
            <w:r w:rsidR="00770B4F">
              <w:rPr>
                <w:rFonts w:ascii="Comic Sans MS" w:hAnsi="Comic Sans MS"/>
              </w:rPr>
              <w:t>O</w:t>
            </w:r>
            <w:r w:rsidR="003E4FA1">
              <w:rPr>
                <w:rFonts w:ascii="Comic Sans MS" w:hAnsi="Comic Sans MS"/>
              </w:rPr>
              <w:t xml:space="preserve">6 « la lettre c » dans la partie </w:t>
            </w:r>
            <w:r w:rsidR="00770B4F">
              <w:rPr>
                <w:rFonts w:ascii="Comic Sans MS" w:hAnsi="Comic Sans MS"/>
              </w:rPr>
              <w:t>orthographe</w:t>
            </w:r>
            <w:r w:rsidR="003E4FA1">
              <w:rPr>
                <w:rFonts w:ascii="Comic Sans MS" w:hAnsi="Comic Sans MS"/>
              </w:rPr>
              <w:t xml:space="preserve"> du cahier de leçon à partir de la leçon (rectangle bleu) page 74 du fichier Outils pour le français.</w:t>
            </w:r>
          </w:p>
          <w:p w14:paraId="6E3F2053" w14:textId="77777777" w:rsidR="003E4FA1" w:rsidRDefault="003E4FA1" w:rsidP="00366AB5">
            <w:pPr>
              <w:pStyle w:val="Paragraphedeliste"/>
              <w:numPr>
                <w:ilvl w:val="0"/>
                <w:numId w:val="1"/>
              </w:numPr>
              <w:rPr>
                <w:rFonts w:ascii="Comic Sans MS" w:hAnsi="Comic Sans MS"/>
              </w:rPr>
            </w:pPr>
            <w:r>
              <w:rPr>
                <w:rFonts w:ascii="Comic Sans MS" w:hAnsi="Comic Sans MS"/>
              </w:rPr>
              <w:t>Apprendre la leçon C6.</w:t>
            </w:r>
          </w:p>
          <w:p w14:paraId="421A3C66" w14:textId="28505046" w:rsidR="003E4FA1" w:rsidRPr="007A7A0F" w:rsidRDefault="003E4FA1" w:rsidP="00366AB5">
            <w:pPr>
              <w:pStyle w:val="Paragraphedeliste"/>
              <w:numPr>
                <w:ilvl w:val="0"/>
                <w:numId w:val="1"/>
              </w:numPr>
              <w:rPr>
                <w:rFonts w:ascii="Comic Sans MS" w:hAnsi="Comic Sans MS"/>
              </w:rPr>
            </w:pPr>
            <w:r>
              <w:rPr>
                <w:rFonts w:ascii="Comic Sans MS" w:hAnsi="Comic Sans MS"/>
              </w:rPr>
              <w:t>Faire les exercices 3, 4 et 5 page 75 du fichier Outils pour le français.</w:t>
            </w:r>
          </w:p>
          <w:p w14:paraId="4674EEFF" w14:textId="79775F5C" w:rsidR="00F003C2" w:rsidRDefault="00E3608D" w:rsidP="00366AB5">
            <w:pPr>
              <w:rPr>
                <w:rFonts w:ascii="Comic Sans MS" w:hAnsi="Comic Sans MS"/>
              </w:rPr>
            </w:pPr>
            <w:r>
              <w:rPr>
                <w:rFonts w:ascii="Comic Sans MS" w:hAnsi="Comic Sans MS"/>
                <w:u w:val="single"/>
              </w:rPr>
              <w:t xml:space="preserve">Exercice 3 – réponses : </w:t>
            </w:r>
            <w:r>
              <w:rPr>
                <w:rFonts w:ascii="Comic Sans MS" w:hAnsi="Comic Sans MS"/>
              </w:rPr>
              <w:t>a.la confiture / b. du ciment / c. un caramel / d.</w:t>
            </w:r>
            <w:r w:rsidR="00B14B5F">
              <w:rPr>
                <w:rFonts w:ascii="Comic Sans MS" w:hAnsi="Comic Sans MS"/>
              </w:rPr>
              <w:t xml:space="preserve"> </w:t>
            </w:r>
            <w:r>
              <w:rPr>
                <w:rFonts w:ascii="Comic Sans MS" w:hAnsi="Comic Sans MS"/>
              </w:rPr>
              <w:t>une chenille</w:t>
            </w:r>
          </w:p>
          <w:p w14:paraId="34967C4F" w14:textId="1EBFF2B2" w:rsidR="00E3608D" w:rsidRDefault="00E3608D" w:rsidP="00366AB5">
            <w:pPr>
              <w:rPr>
                <w:rFonts w:ascii="Comic Sans MS" w:hAnsi="Comic Sans MS"/>
              </w:rPr>
            </w:pPr>
            <w:r>
              <w:rPr>
                <w:rFonts w:ascii="Comic Sans MS" w:hAnsi="Comic Sans MS"/>
                <w:u w:val="single"/>
              </w:rPr>
              <w:t xml:space="preserve">Exercice 4 : réponses : </w:t>
            </w:r>
            <w:r>
              <w:rPr>
                <w:rFonts w:ascii="Comic Sans MS" w:hAnsi="Comic Sans MS"/>
              </w:rPr>
              <w:t xml:space="preserve">un </w:t>
            </w:r>
            <w:r w:rsidRPr="00E3608D">
              <w:rPr>
                <w:rFonts w:ascii="Comic Sans MS" w:hAnsi="Comic Sans MS"/>
                <w:b/>
              </w:rPr>
              <w:t>c</w:t>
            </w:r>
            <w:r>
              <w:rPr>
                <w:rFonts w:ascii="Comic Sans MS" w:hAnsi="Comic Sans MS"/>
              </w:rPr>
              <w:t>ylindre / une balan</w:t>
            </w:r>
            <w:r w:rsidRPr="00E3608D">
              <w:rPr>
                <w:rFonts w:ascii="Comic Sans MS" w:hAnsi="Comic Sans MS"/>
                <w:b/>
              </w:rPr>
              <w:t>c</w:t>
            </w:r>
            <w:r>
              <w:rPr>
                <w:rFonts w:ascii="Comic Sans MS" w:hAnsi="Comic Sans MS"/>
              </w:rPr>
              <w:t xml:space="preserve">e / le </w:t>
            </w:r>
            <w:r w:rsidRPr="00E3608D">
              <w:rPr>
                <w:rFonts w:ascii="Comic Sans MS" w:hAnsi="Comic Sans MS"/>
                <w:b/>
              </w:rPr>
              <w:t>c</w:t>
            </w:r>
            <w:r>
              <w:rPr>
                <w:rFonts w:ascii="Comic Sans MS" w:hAnsi="Comic Sans MS"/>
              </w:rPr>
              <w:t>inéma / un pin</w:t>
            </w:r>
            <w:r w:rsidRPr="00E3608D">
              <w:rPr>
                <w:rFonts w:ascii="Comic Sans MS" w:hAnsi="Comic Sans MS"/>
                <w:b/>
              </w:rPr>
              <w:t>c</w:t>
            </w:r>
            <w:r>
              <w:rPr>
                <w:rFonts w:ascii="Comic Sans MS" w:hAnsi="Comic Sans MS"/>
              </w:rPr>
              <w:t>eau</w:t>
            </w:r>
          </w:p>
          <w:p w14:paraId="529D6A84" w14:textId="4804C145" w:rsidR="00B14B5F" w:rsidRPr="00B14B5F" w:rsidRDefault="00B14B5F" w:rsidP="00366AB5">
            <w:pPr>
              <w:rPr>
                <w:rFonts w:ascii="Comic Sans MS" w:hAnsi="Comic Sans MS"/>
              </w:rPr>
            </w:pPr>
            <w:r w:rsidRPr="00B14B5F">
              <w:rPr>
                <w:rFonts w:ascii="Comic Sans MS" w:hAnsi="Comic Sans MS"/>
                <w:u w:val="single"/>
              </w:rPr>
              <w:t xml:space="preserve">Exercice 5 : réponses : </w:t>
            </w:r>
            <w:r>
              <w:rPr>
                <w:rFonts w:ascii="Comic Sans MS" w:hAnsi="Comic Sans MS"/>
              </w:rPr>
              <w:t xml:space="preserve">un </w:t>
            </w:r>
            <w:r w:rsidRPr="00B14B5F">
              <w:rPr>
                <w:rFonts w:ascii="Comic Sans MS" w:hAnsi="Comic Sans MS"/>
                <w:b/>
              </w:rPr>
              <w:t>c</w:t>
            </w:r>
            <w:r>
              <w:rPr>
                <w:rFonts w:ascii="Comic Sans MS" w:hAnsi="Comic Sans MS"/>
              </w:rPr>
              <w:t xml:space="preserve">améléon / un </w:t>
            </w:r>
            <w:r w:rsidRPr="00B14B5F">
              <w:rPr>
                <w:rFonts w:ascii="Comic Sans MS" w:hAnsi="Comic Sans MS"/>
                <w:b/>
              </w:rPr>
              <w:t>c</w:t>
            </w:r>
            <w:r>
              <w:rPr>
                <w:rFonts w:ascii="Comic Sans MS" w:hAnsi="Comic Sans MS"/>
              </w:rPr>
              <w:t>arré / des é</w:t>
            </w:r>
            <w:r w:rsidRPr="00B14B5F">
              <w:rPr>
                <w:rFonts w:ascii="Comic Sans MS" w:hAnsi="Comic Sans MS"/>
                <w:b/>
              </w:rPr>
              <w:t>c</w:t>
            </w:r>
            <w:r>
              <w:rPr>
                <w:rFonts w:ascii="Comic Sans MS" w:hAnsi="Comic Sans MS"/>
              </w:rPr>
              <w:t xml:space="preserve">outeurs / une </w:t>
            </w:r>
            <w:r w:rsidRPr="00B14B5F">
              <w:rPr>
                <w:rFonts w:ascii="Comic Sans MS" w:hAnsi="Comic Sans MS"/>
                <w:b/>
              </w:rPr>
              <w:t>c</w:t>
            </w:r>
            <w:r>
              <w:rPr>
                <w:rFonts w:ascii="Comic Sans MS" w:hAnsi="Comic Sans MS"/>
              </w:rPr>
              <w:t>oquille</w:t>
            </w:r>
          </w:p>
          <w:p w14:paraId="6C44C9DC" w14:textId="77777777" w:rsidR="00F003C2" w:rsidRPr="00406596" w:rsidRDefault="00F003C2" w:rsidP="00366AB5">
            <w:pPr>
              <w:rPr>
                <w:rFonts w:ascii="Comic Sans MS" w:hAnsi="Comic Sans MS"/>
                <w:color w:val="E36C0A" w:themeColor="accent6" w:themeShade="BF"/>
              </w:rPr>
            </w:pPr>
            <w:r>
              <w:rPr>
                <w:rFonts w:ascii="Comic Sans MS" w:hAnsi="Comic Sans MS"/>
                <w:color w:val="E36C0A" w:themeColor="accent6" w:themeShade="BF"/>
              </w:rPr>
              <w:t>Devoirs</w:t>
            </w:r>
          </w:p>
          <w:p w14:paraId="260100F3" w14:textId="7BCC0951" w:rsidR="000A646F" w:rsidRPr="001868FB" w:rsidRDefault="00F003C2" w:rsidP="001D5FC8">
            <w:pPr>
              <w:pStyle w:val="Paragraphedeliste"/>
              <w:numPr>
                <w:ilvl w:val="0"/>
                <w:numId w:val="1"/>
              </w:numPr>
              <w:rPr>
                <w:rFonts w:ascii="Comic Sans MS" w:hAnsi="Comic Sans MS"/>
              </w:rPr>
            </w:pPr>
            <w:r>
              <w:rPr>
                <w:rFonts w:ascii="Comic Sans MS" w:hAnsi="Comic Sans MS"/>
              </w:rPr>
              <w:t xml:space="preserve">Revoir </w:t>
            </w:r>
            <w:r w:rsidR="001D5FC8">
              <w:rPr>
                <w:rFonts w:ascii="Comic Sans MS" w:hAnsi="Comic Sans MS"/>
              </w:rPr>
              <w:t xml:space="preserve">la leçon C6 </w:t>
            </w:r>
            <w:r>
              <w:rPr>
                <w:rFonts w:ascii="Comic Sans MS" w:hAnsi="Comic Sans MS"/>
              </w:rPr>
              <w:t>un peu plus tard dans la journée</w:t>
            </w:r>
            <w:r w:rsidR="001D5FC8">
              <w:rPr>
                <w:rFonts w:ascii="Comic Sans MS" w:hAnsi="Comic Sans MS"/>
              </w:rPr>
              <w:t>.</w:t>
            </w:r>
          </w:p>
        </w:tc>
      </w:tr>
      <w:tr w:rsidR="000A646F" w:rsidRPr="001B0141" w14:paraId="29C55625" w14:textId="77777777" w:rsidTr="00366AB5">
        <w:tc>
          <w:tcPr>
            <w:tcW w:w="2376" w:type="dxa"/>
          </w:tcPr>
          <w:p w14:paraId="5A68C32A" w14:textId="0C2BB8DF" w:rsidR="000A646F" w:rsidRPr="001B0141" w:rsidRDefault="000A646F" w:rsidP="00366AB5">
            <w:pPr>
              <w:rPr>
                <w:rFonts w:ascii="Comic Sans MS" w:hAnsi="Comic Sans MS"/>
              </w:rPr>
            </w:pPr>
            <w:r>
              <w:rPr>
                <w:rFonts w:ascii="Comic Sans MS" w:hAnsi="Comic Sans MS"/>
              </w:rPr>
              <w:t>Vendredi 17 avril</w:t>
            </w:r>
          </w:p>
        </w:tc>
        <w:tc>
          <w:tcPr>
            <w:tcW w:w="11770" w:type="dxa"/>
          </w:tcPr>
          <w:p w14:paraId="0013FB5A" w14:textId="77777777" w:rsidR="00F003C2" w:rsidRPr="00255F0C" w:rsidRDefault="00F003C2" w:rsidP="00366AB5">
            <w:pPr>
              <w:rPr>
                <w:rFonts w:ascii="Comic Sans MS" w:hAnsi="Comic Sans MS"/>
                <w:color w:val="0000FF"/>
              </w:rPr>
            </w:pPr>
            <w:r w:rsidRPr="009B621A">
              <w:rPr>
                <w:rFonts w:ascii="Comic Sans MS" w:hAnsi="Comic Sans MS"/>
                <w:color w:val="0000FF"/>
              </w:rPr>
              <w:t>Français</w:t>
            </w:r>
          </w:p>
          <w:p w14:paraId="199E5E0D" w14:textId="57B0E25D" w:rsidR="00F003C2" w:rsidRPr="00052013" w:rsidRDefault="00F003C2" w:rsidP="00366AB5">
            <w:pPr>
              <w:pStyle w:val="Paragraphedeliste"/>
              <w:numPr>
                <w:ilvl w:val="0"/>
                <w:numId w:val="1"/>
              </w:numPr>
              <w:rPr>
                <w:rFonts w:ascii="Comic Sans MS" w:hAnsi="Comic Sans MS"/>
              </w:rPr>
            </w:pPr>
            <w:r>
              <w:rPr>
                <w:rFonts w:ascii="Comic Sans MS" w:hAnsi="Comic Sans MS"/>
              </w:rPr>
              <w:t xml:space="preserve">Faire </w:t>
            </w:r>
            <w:r w:rsidR="00A83831" w:rsidRPr="00A83831">
              <w:rPr>
                <w:rFonts w:ascii="Comic Sans MS" w:hAnsi="Comic Sans MS"/>
              </w:rPr>
              <w:t>une page du cahier d’écriture.</w:t>
            </w:r>
          </w:p>
          <w:p w14:paraId="47249BB7" w14:textId="08906816" w:rsidR="00F003C2" w:rsidRPr="007A7BCB" w:rsidRDefault="00F003C2" w:rsidP="00366AB5">
            <w:pPr>
              <w:pStyle w:val="Paragraphedeliste"/>
              <w:numPr>
                <w:ilvl w:val="0"/>
                <w:numId w:val="1"/>
              </w:numPr>
              <w:rPr>
                <w:rFonts w:ascii="Comic Sans MS" w:hAnsi="Comic Sans MS"/>
                <w:b/>
                <w:color w:val="000000" w:themeColor="text1"/>
              </w:rPr>
            </w:pPr>
            <w:r>
              <w:rPr>
                <w:rFonts w:ascii="Comic Sans MS" w:hAnsi="Comic Sans MS"/>
              </w:rPr>
              <w:t xml:space="preserve">Faire les exercices </w:t>
            </w:r>
            <w:r w:rsidR="00E16407">
              <w:rPr>
                <w:rFonts w:ascii="Comic Sans MS" w:hAnsi="Comic Sans MS"/>
              </w:rPr>
              <w:t>6, 7 et 8 page 75</w:t>
            </w:r>
            <w:r>
              <w:rPr>
                <w:rFonts w:ascii="Comic Sans MS" w:hAnsi="Comic Sans MS"/>
              </w:rPr>
              <w:t xml:space="preserve"> du fichier Outils pour le français. </w:t>
            </w:r>
          </w:p>
          <w:p w14:paraId="6276A4E7" w14:textId="61B69C3E" w:rsidR="00F003C2" w:rsidRDefault="00ED747E" w:rsidP="00ED747E">
            <w:pPr>
              <w:rPr>
                <w:rFonts w:ascii="Comic Sans MS" w:hAnsi="Comic Sans MS"/>
              </w:rPr>
            </w:pPr>
            <w:r>
              <w:rPr>
                <w:rFonts w:ascii="Comic Sans MS" w:hAnsi="Comic Sans MS"/>
                <w:u w:val="single"/>
              </w:rPr>
              <w:t xml:space="preserve">Exercice 6 – réponses : </w:t>
            </w:r>
            <w:r w:rsidR="00F1413F">
              <w:rPr>
                <w:rFonts w:ascii="Comic Sans MS" w:hAnsi="Comic Sans MS"/>
              </w:rPr>
              <w:t xml:space="preserve">un </w:t>
            </w:r>
            <w:r w:rsidR="00F1413F" w:rsidRPr="00F1413F">
              <w:rPr>
                <w:rFonts w:ascii="Comic Sans MS" w:hAnsi="Comic Sans MS"/>
                <w:b/>
              </w:rPr>
              <w:t>éc</w:t>
            </w:r>
            <w:r w:rsidR="00F1413F">
              <w:rPr>
                <w:rFonts w:ascii="Comic Sans MS" w:hAnsi="Comic Sans MS"/>
              </w:rPr>
              <w:t>rou / ac</w:t>
            </w:r>
            <w:r w:rsidR="00F1413F" w:rsidRPr="00F1413F">
              <w:rPr>
                <w:rFonts w:ascii="Comic Sans MS" w:hAnsi="Comic Sans MS"/>
                <w:b/>
              </w:rPr>
              <w:t>cr</w:t>
            </w:r>
            <w:r w:rsidR="00F1413F">
              <w:rPr>
                <w:rFonts w:ascii="Comic Sans MS" w:hAnsi="Comic Sans MS"/>
              </w:rPr>
              <w:t>ocher / un é</w:t>
            </w:r>
            <w:r w:rsidR="00F1413F" w:rsidRPr="00F1413F">
              <w:rPr>
                <w:rFonts w:ascii="Comic Sans MS" w:hAnsi="Comic Sans MS"/>
                <w:b/>
              </w:rPr>
              <w:t>cl</w:t>
            </w:r>
            <w:r w:rsidR="00F1413F">
              <w:rPr>
                <w:rFonts w:ascii="Comic Sans MS" w:hAnsi="Comic Sans MS"/>
              </w:rPr>
              <w:t>airage / un a</w:t>
            </w:r>
            <w:r w:rsidR="00F1413F" w:rsidRPr="00F1413F">
              <w:rPr>
                <w:rFonts w:ascii="Comic Sans MS" w:hAnsi="Comic Sans MS"/>
                <w:b/>
              </w:rPr>
              <w:t>cr</w:t>
            </w:r>
            <w:r w:rsidR="00F1413F">
              <w:rPr>
                <w:rFonts w:ascii="Comic Sans MS" w:hAnsi="Comic Sans MS"/>
              </w:rPr>
              <w:t>obate / une é</w:t>
            </w:r>
            <w:r w:rsidR="00F1413F" w:rsidRPr="00F1413F">
              <w:rPr>
                <w:rFonts w:ascii="Comic Sans MS" w:hAnsi="Comic Sans MS"/>
                <w:b/>
              </w:rPr>
              <w:t>cl</w:t>
            </w:r>
            <w:r w:rsidR="00F1413F">
              <w:rPr>
                <w:rFonts w:ascii="Comic Sans MS" w:hAnsi="Comic Sans MS"/>
              </w:rPr>
              <w:t xml:space="preserve">ipse / un </w:t>
            </w:r>
            <w:r w:rsidR="00F1413F" w:rsidRPr="00F1413F">
              <w:rPr>
                <w:rFonts w:ascii="Comic Sans MS" w:hAnsi="Comic Sans MS"/>
                <w:b/>
              </w:rPr>
              <w:t>cr</w:t>
            </w:r>
            <w:r w:rsidR="00F1413F">
              <w:rPr>
                <w:rFonts w:ascii="Comic Sans MS" w:hAnsi="Comic Sans MS"/>
              </w:rPr>
              <w:t>oissant / une bou</w:t>
            </w:r>
            <w:r w:rsidR="00F1413F" w:rsidRPr="00F1413F">
              <w:rPr>
                <w:rFonts w:ascii="Comic Sans MS" w:hAnsi="Comic Sans MS"/>
                <w:b/>
              </w:rPr>
              <w:t>cl</w:t>
            </w:r>
            <w:r w:rsidR="00F1413F">
              <w:rPr>
                <w:rFonts w:ascii="Comic Sans MS" w:hAnsi="Comic Sans MS"/>
              </w:rPr>
              <w:t xml:space="preserve">e / un </w:t>
            </w:r>
            <w:r w:rsidR="00F1413F" w:rsidRPr="00F1413F">
              <w:rPr>
                <w:rFonts w:ascii="Comic Sans MS" w:hAnsi="Comic Sans MS"/>
                <w:b/>
              </w:rPr>
              <w:t>cr</w:t>
            </w:r>
            <w:r w:rsidR="00F1413F">
              <w:rPr>
                <w:rFonts w:ascii="Comic Sans MS" w:hAnsi="Comic Sans MS"/>
              </w:rPr>
              <w:t xml:space="preserve">ocodile / une </w:t>
            </w:r>
            <w:r w:rsidR="00F1413F" w:rsidRPr="00F1413F">
              <w:rPr>
                <w:rFonts w:ascii="Comic Sans MS" w:hAnsi="Comic Sans MS"/>
                <w:b/>
              </w:rPr>
              <w:t>cl</w:t>
            </w:r>
            <w:r w:rsidR="00F1413F">
              <w:rPr>
                <w:rFonts w:ascii="Comic Sans MS" w:hAnsi="Comic Sans MS"/>
              </w:rPr>
              <w:t>é</w:t>
            </w:r>
          </w:p>
          <w:p w14:paraId="291C8617" w14:textId="14ABFFA7" w:rsidR="00BC7292" w:rsidRDefault="00BC7292" w:rsidP="00ED747E">
            <w:pPr>
              <w:rPr>
                <w:rFonts w:ascii="Comic Sans MS" w:hAnsi="Comic Sans MS"/>
              </w:rPr>
            </w:pPr>
            <w:r>
              <w:rPr>
                <w:rFonts w:ascii="Comic Sans MS" w:hAnsi="Comic Sans MS"/>
                <w:u w:val="single"/>
              </w:rPr>
              <w:t xml:space="preserve">Exercice 7 – réponses : </w:t>
            </w:r>
            <w:r>
              <w:rPr>
                <w:rFonts w:ascii="Comic Sans MS" w:hAnsi="Comic Sans MS"/>
              </w:rPr>
              <w:t>a. un arc / b. une coccinelle / c. un cercle / d. un hélicoptère</w:t>
            </w:r>
          </w:p>
          <w:p w14:paraId="257B7533" w14:textId="4A9B2C59" w:rsidR="00BC7292" w:rsidRDefault="00BC7292" w:rsidP="00ED747E">
            <w:pPr>
              <w:rPr>
                <w:rFonts w:ascii="Comic Sans MS" w:hAnsi="Comic Sans MS"/>
              </w:rPr>
            </w:pPr>
            <w:r>
              <w:rPr>
                <w:rFonts w:ascii="Comic Sans MS" w:hAnsi="Comic Sans MS"/>
                <w:u w:val="single"/>
              </w:rPr>
              <w:t>Exercice 8 – réponses </w:t>
            </w:r>
            <w:r w:rsidRPr="00BC7292">
              <w:rPr>
                <w:rFonts w:ascii="Comic Sans MS" w:hAnsi="Comic Sans MS"/>
              </w:rPr>
              <w:t>: cinq / une balançoire / un chronomètre / un cartable / une cerise / une cloche</w:t>
            </w:r>
          </w:p>
          <w:p w14:paraId="599ADDBD" w14:textId="77777777" w:rsidR="00F00B08" w:rsidRPr="00BC7292" w:rsidRDefault="00F00B08" w:rsidP="00ED747E">
            <w:pPr>
              <w:rPr>
                <w:rFonts w:ascii="Comic Sans MS" w:hAnsi="Comic Sans MS"/>
                <w:b/>
                <w:color w:val="000000" w:themeColor="text1"/>
                <w:u w:val="single"/>
              </w:rPr>
            </w:pPr>
          </w:p>
          <w:p w14:paraId="7CA1218F" w14:textId="77777777" w:rsidR="00F003C2" w:rsidRPr="005866C5" w:rsidRDefault="00F003C2" w:rsidP="00366AB5">
            <w:pPr>
              <w:rPr>
                <w:rFonts w:ascii="Comic Sans MS" w:hAnsi="Comic Sans MS"/>
                <w:color w:val="008000"/>
              </w:rPr>
            </w:pPr>
            <w:r>
              <w:rPr>
                <w:rFonts w:ascii="Comic Sans MS" w:hAnsi="Comic Sans MS"/>
                <w:color w:val="008000"/>
              </w:rPr>
              <w:t>Mathématiques</w:t>
            </w:r>
          </w:p>
          <w:p w14:paraId="4C915D84" w14:textId="33D5D5AC" w:rsidR="00F003C2" w:rsidRDefault="00893BC4" w:rsidP="00366AB5">
            <w:pPr>
              <w:pStyle w:val="Paragraphedeliste"/>
              <w:numPr>
                <w:ilvl w:val="0"/>
                <w:numId w:val="1"/>
              </w:numPr>
              <w:rPr>
                <w:rFonts w:ascii="Comic Sans MS" w:hAnsi="Comic Sans MS"/>
              </w:rPr>
            </w:pPr>
            <w:r>
              <w:rPr>
                <w:rFonts w:ascii="Comic Sans MS" w:hAnsi="Comic Sans MS"/>
              </w:rPr>
              <w:t>Résoudre les problèmes</w:t>
            </w:r>
            <w:r w:rsidR="00134E93">
              <w:rPr>
                <w:rFonts w:ascii="Comic Sans MS" w:hAnsi="Comic Sans MS"/>
              </w:rPr>
              <w:t xml:space="preserve"> 1, 2 et 3 page 47 du fichier Cap maths</w:t>
            </w:r>
          </w:p>
          <w:p w14:paraId="711A5A8E" w14:textId="5A361A66" w:rsidR="00134E93" w:rsidRDefault="00134E93" w:rsidP="00134E93">
            <w:pPr>
              <w:rPr>
                <w:rFonts w:ascii="Comic Sans MS" w:hAnsi="Comic Sans MS"/>
                <w:i/>
              </w:rPr>
            </w:pPr>
            <w:r>
              <w:rPr>
                <w:rFonts w:ascii="Comic Sans MS" w:hAnsi="Comic Sans MS"/>
                <w:i/>
              </w:rPr>
              <w:t>La recherche se fait d’abord au brouillon. Ensuite, votre enfant eut écrire les réponses dans le fichier.</w:t>
            </w:r>
          </w:p>
          <w:p w14:paraId="738FA0AB" w14:textId="3388D0E2" w:rsidR="00001284" w:rsidRDefault="00001284" w:rsidP="00134E93">
            <w:pPr>
              <w:rPr>
                <w:rFonts w:ascii="Comic Sans MS" w:hAnsi="Comic Sans MS"/>
                <w:i/>
              </w:rPr>
            </w:pPr>
            <w:r>
              <w:rPr>
                <w:rFonts w:ascii="Comic Sans MS" w:hAnsi="Comic Sans MS"/>
                <w:u w:val="single"/>
              </w:rPr>
              <w:t xml:space="preserve">Aides possibles : </w:t>
            </w:r>
            <w:r>
              <w:rPr>
                <w:rFonts w:ascii="Comic Sans MS" w:hAnsi="Comic Sans MS"/>
                <w:i/>
              </w:rPr>
              <w:t>Vous pouvez aider votre enfant à lire et comprendre les énoncés en cas de difficultés de lecture.</w:t>
            </w:r>
          </w:p>
          <w:p w14:paraId="0CB47CF5" w14:textId="77777777" w:rsidR="00001284" w:rsidRDefault="00001284" w:rsidP="00134E93">
            <w:pPr>
              <w:rPr>
                <w:rFonts w:ascii="Comic Sans MS" w:hAnsi="Comic Sans MS"/>
                <w:i/>
              </w:rPr>
            </w:pPr>
          </w:p>
          <w:p w14:paraId="22C23789" w14:textId="5F604E9B" w:rsidR="00001284" w:rsidRDefault="00001284" w:rsidP="00134E93">
            <w:pPr>
              <w:rPr>
                <w:rFonts w:ascii="Comic Sans MS" w:hAnsi="Comic Sans MS"/>
              </w:rPr>
            </w:pPr>
            <w:r>
              <w:rPr>
                <w:rFonts w:ascii="Comic Sans MS" w:hAnsi="Comic Sans MS"/>
              </w:rPr>
              <w:t>Problème 1 : Vous pouvez préciser que les informations sont à prendre sur le dessin et dans la bulle.</w:t>
            </w:r>
          </w:p>
          <w:p w14:paraId="032A8505" w14:textId="69E033FF" w:rsidR="00001284" w:rsidRDefault="00001284" w:rsidP="00134E93">
            <w:pPr>
              <w:rPr>
                <w:rFonts w:ascii="Comic Sans MS" w:hAnsi="Comic Sans MS"/>
              </w:rPr>
            </w:pPr>
            <w:r>
              <w:rPr>
                <w:rFonts w:ascii="Comic Sans MS" w:hAnsi="Comic Sans MS"/>
                <w:u w:val="single"/>
              </w:rPr>
              <w:t xml:space="preserve">Réponse : </w:t>
            </w:r>
            <w:r>
              <w:rPr>
                <w:rFonts w:ascii="Comic Sans MS" w:hAnsi="Comic Sans MS"/>
              </w:rPr>
              <w:t>30 ballons</w:t>
            </w:r>
          </w:p>
          <w:p w14:paraId="5937A928" w14:textId="77777777" w:rsidR="00001284" w:rsidRDefault="00001284" w:rsidP="00134E93">
            <w:pPr>
              <w:rPr>
                <w:rFonts w:ascii="Comic Sans MS" w:hAnsi="Comic Sans MS"/>
              </w:rPr>
            </w:pPr>
          </w:p>
          <w:p w14:paraId="7C3F2BDB" w14:textId="01DE5A75" w:rsidR="00001284" w:rsidRDefault="00416ED6" w:rsidP="00134E93">
            <w:pPr>
              <w:rPr>
                <w:rFonts w:ascii="Comic Sans MS" w:hAnsi="Comic Sans MS"/>
              </w:rPr>
            </w:pPr>
            <w:r>
              <w:rPr>
                <w:rFonts w:ascii="Comic Sans MS" w:hAnsi="Comic Sans MS"/>
              </w:rPr>
              <w:t>Problème 2 : Vous pouvez aider votre enfant, s’il est en difficulté, à se repérer dans le tableau (par exemple en dessinant un trait de couleur marquant les lignes ou les colonnes à prendre en compte).</w:t>
            </w:r>
          </w:p>
          <w:p w14:paraId="1DF52D03" w14:textId="73C5C3C4" w:rsidR="00416ED6" w:rsidRDefault="00416ED6" w:rsidP="00134E93">
            <w:pPr>
              <w:rPr>
                <w:rFonts w:ascii="Comic Sans MS" w:hAnsi="Comic Sans MS"/>
              </w:rPr>
            </w:pPr>
            <w:r w:rsidRPr="00416ED6">
              <w:rPr>
                <w:rFonts w:ascii="Comic Sans MS" w:hAnsi="Comic Sans MS"/>
                <w:u w:val="single"/>
              </w:rPr>
              <w:t>Réponses </w:t>
            </w:r>
            <w:r w:rsidRPr="00FF687C">
              <w:rPr>
                <w:rFonts w:ascii="Comic Sans MS" w:hAnsi="Comic Sans MS"/>
              </w:rPr>
              <w:t xml:space="preserve">: </w:t>
            </w:r>
            <w:r w:rsidR="00FF687C">
              <w:rPr>
                <w:rFonts w:ascii="Comic Sans MS" w:hAnsi="Comic Sans MS"/>
              </w:rPr>
              <w:t xml:space="preserve">rond </w:t>
            </w:r>
            <w:r w:rsidR="00FF687C" w:rsidRPr="00FF687C">
              <w:rPr>
                <w:rFonts w:ascii="Comic Sans MS" w:hAnsi="Comic Sans MS"/>
              </w:rPr>
              <w:t xml:space="preserve">jaune : samedi / </w:t>
            </w:r>
            <w:r w:rsidR="00FF687C">
              <w:rPr>
                <w:rFonts w:ascii="Comic Sans MS" w:hAnsi="Comic Sans MS"/>
              </w:rPr>
              <w:t xml:space="preserve">rond </w:t>
            </w:r>
            <w:r w:rsidR="00FF687C" w:rsidRPr="00FF687C">
              <w:rPr>
                <w:rFonts w:ascii="Comic Sans MS" w:hAnsi="Comic Sans MS"/>
              </w:rPr>
              <w:t xml:space="preserve">vert : ballons bleus / </w:t>
            </w:r>
            <w:r w:rsidR="00FF687C">
              <w:rPr>
                <w:rFonts w:ascii="Comic Sans MS" w:hAnsi="Comic Sans MS"/>
              </w:rPr>
              <w:t>rond bleu : 75 ballons vendus le vendredi / rond violet : 85 ballons bleus vendus du jeudi au dimanche / rond rose : vendredi.</w:t>
            </w:r>
          </w:p>
          <w:p w14:paraId="33D0F0C7" w14:textId="77777777" w:rsidR="002025AA" w:rsidRDefault="002025AA" w:rsidP="00134E93">
            <w:pPr>
              <w:rPr>
                <w:rFonts w:ascii="Comic Sans MS" w:hAnsi="Comic Sans MS"/>
              </w:rPr>
            </w:pPr>
          </w:p>
          <w:p w14:paraId="71B1D157" w14:textId="66569EA9" w:rsidR="002025AA" w:rsidRDefault="002025AA" w:rsidP="00134E93">
            <w:pPr>
              <w:rPr>
                <w:rFonts w:ascii="Comic Sans MS" w:hAnsi="Comic Sans MS"/>
              </w:rPr>
            </w:pPr>
            <w:r>
              <w:rPr>
                <w:rFonts w:ascii="Comic Sans MS" w:hAnsi="Comic Sans MS"/>
              </w:rPr>
              <w:t>Problème 3 : Vous pouvez préciser à votre enfant que les informations sont à prendre sur le dessin ou l’affichette et que la meilleure solution n’est pas de payer les ballons à l’unité.</w:t>
            </w:r>
          </w:p>
          <w:p w14:paraId="6FD2D886" w14:textId="099E3381" w:rsidR="00027E45" w:rsidRDefault="00027E45" w:rsidP="00134E93">
            <w:pPr>
              <w:rPr>
                <w:rFonts w:ascii="Comic Sans MS" w:hAnsi="Comic Sans MS"/>
              </w:rPr>
            </w:pPr>
            <w:r>
              <w:rPr>
                <w:rFonts w:ascii="Comic Sans MS" w:hAnsi="Comic Sans MS"/>
                <w:u w:val="single"/>
              </w:rPr>
              <w:t xml:space="preserve">Réponse : </w:t>
            </w:r>
            <w:r>
              <w:rPr>
                <w:rFonts w:ascii="Comic Sans MS" w:hAnsi="Comic Sans MS"/>
              </w:rPr>
              <w:t>45 centimes</w:t>
            </w:r>
          </w:p>
          <w:p w14:paraId="152A8633" w14:textId="77777777" w:rsidR="00027E45" w:rsidRDefault="00027E45" w:rsidP="00134E93">
            <w:pPr>
              <w:rPr>
                <w:rFonts w:ascii="Comic Sans MS" w:hAnsi="Comic Sans MS"/>
              </w:rPr>
            </w:pPr>
          </w:p>
          <w:p w14:paraId="34F22173" w14:textId="77777777" w:rsidR="00323749" w:rsidRPr="00027E45" w:rsidRDefault="00323749" w:rsidP="00134E93">
            <w:pPr>
              <w:rPr>
                <w:rFonts w:ascii="Comic Sans MS" w:hAnsi="Comic Sans MS"/>
              </w:rPr>
            </w:pPr>
          </w:p>
          <w:p w14:paraId="53FED5D9" w14:textId="1B6B1E0F" w:rsidR="00F003C2" w:rsidRPr="00FD0319" w:rsidRDefault="00F003C2" w:rsidP="00366AB5">
            <w:pPr>
              <w:rPr>
                <w:rFonts w:ascii="Comic Sans MS" w:hAnsi="Comic Sans MS"/>
                <w:color w:val="E36C0A" w:themeColor="accent6" w:themeShade="BF"/>
              </w:rPr>
            </w:pPr>
            <w:r>
              <w:rPr>
                <w:rFonts w:ascii="Comic Sans MS" w:hAnsi="Comic Sans MS"/>
                <w:color w:val="E36C0A" w:themeColor="accent6" w:themeShade="BF"/>
              </w:rPr>
              <w:t>Devoirs</w:t>
            </w:r>
            <w:r w:rsidR="00027E45">
              <w:rPr>
                <w:rFonts w:ascii="Comic Sans MS" w:hAnsi="Comic Sans MS"/>
                <w:color w:val="E36C0A" w:themeColor="accent6" w:themeShade="BF"/>
              </w:rPr>
              <w:t xml:space="preserve"> des vacances</w:t>
            </w:r>
          </w:p>
          <w:p w14:paraId="3D48F221" w14:textId="77777777" w:rsidR="000A646F" w:rsidRPr="00BA47B0" w:rsidRDefault="00F003C2" w:rsidP="00770B4F">
            <w:pPr>
              <w:pStyle w:val="Paragraphedeliste"/>
              <w:numPr>
                <w:ilvl w:val="0"/>
                <w:numId w:val="1"/>
              </w:numPr>
              <w:rPr>
                <w:rFonts w:ascii="Comic Sans MS" w:hAnsi="Comic Sans MS"/>
                <w:b/>
                <w:color w:val="000000" w:themeColor="text1"/>
              </w:rPr>
            </w:pPr>
            <w:r>
              <w:rPr>
                <w:rFonts w:ascii="Comic Sans MS" w:hAnsi="Comic Sans MS"/>
                <w:color w:val="000000" w:themeColor="text1"/>
              </w:rPr>
              <w:t xml:space="preserve">Revoir </w:t>
            </w:r>
            <w:r w:rsidR="00027E45">
              <w:rPr>
                <w:rFonts w:ascii="Comic Sans MS" w:hAnsi="Comic Sans MS"/>
                <w:color w:val="000000" w:themeColor="text1"/>
              </w:rPr>
              <w:t xml:space="preserve">toutes </w:t>
            </w:r>
            <w:r>
              <w:rPr>
                <w:rFonts w:ascii="Comic Sans MS" w:hAnsi="Comic Sans MS"/>
                <w:color w:val="000000" w:themeColor="text1"/>
              </w:rPr>
              <w:t xml:space="preserve">les leçons de conjugaison </w:t>
            </w:r>
            <w:r w:rsidR="00770B4F">
              <w:rPr>
                <w:rFonts w:ascii="Comic Sans MS" w:hAnsi="Comic Sans MS"/>
                <w:color w:val="000000" w:themeColor="text1"/>
              </w:rPr>
              <w:t>vues pendant le confinement (C5, C6, C7, C8) ainsi que celles d’orthographe</w:t>
            </w:r>
            <w:r w:rsidR="00BA47B0">
              <w:rPr>
                <w:rFonts w:ascii="Comic Sans MS" w:hAnsi="Comic Sans MS"/>
                <w:color w:val="000000" w:themeColor="text1"/>
              </w:rPr>
              <w:t xml:space="preserve"> (05 et 06)</w:t>
            </w:r>
          </w:p>
          <w:p w14:paraId="210A8F3C" w14:textId="77777777" w:rsidR="00BA47B0" w:rsidRPr="00BA47B0" w:rsidRDefault="00BA47B0" w:rsidP="00770B4F">
            <w:pPr>
              <w:pStyle w:val="Paragraphedeliste"/>
              <w:numPr>
                <w:ilvl w:val="0"/>
                <w:numId w:val="1"/>
              </w:numPr>
              <w:rPr>
                <w:rFonts w:ascii="Comic Sans MS" w:hAnsi="Comic Sans MS"/>
                <w:b/>
                <w:color w:val="000000" w:themeColor="text1"/>
              </w:rPr>
            </w:pPr>
            <w:r>
              <w:rPr>
                <w:rFonts w:ascii="Comic Sans MS" w:hAnsi="Comic Sans MS"/>
                <w:color w:val="000000" w:themeColor="text1"/>
              </w:rPr>
              <w:t>Revoir les leçons qui posent problème en grammaire, conjugaison, orthographe et vocabulaire si besoin.</w:t>
            </w:r>
          </w:p>
          <w:p w14:paraId="701431CA" w14:textId="77777777" w:rsidR="00BA47B0" w:rsidRPr="00367C1E" w:rsidRDefault="00BA47B0" w:rsidP="00367C1E">
            <w:pPr>
              <w:pStyle w:val="Paragraphedeliste"/>
              <w:numPr>
                <w:ilvl w:val="0"/>
                <w:numId w:val="1"/>
              </w:numPr>
              <w:rPr>
                <w:rFonts w:ascii="Comic Sans MS" w:hAnsi="Comic Sans MS"/>
                <w:b/>
                <w:color w:val="000000" w:themeColor="text1"/>
              </w:rPr>
            </w:pPr>
            <w:r>
              <w:rPr>
                <w:rFonts w:ascii="Comic Sans MS" w:hAnsi="Comic Sans MS"/>
                <w:color w:val="000000" w:themeColor="text1"/>
              </w:rPr>
              <w:t>Incitez votre enfant à lire de petits livres</w:t>
            </w:r>
            <w:r w:rsidR="00367C1E">
              <w:rPr>
                <w:rFonts w:ascii="Comic Sans MS" w:hAnsi="Comic Sans MS"/>
                <w:color w:val="000000" w:themeColor="text1"/>
              </w:rPr>
              <w:t>. Toute lecture qui lui donne envie est la bienvenue.</w:t>
            </w:r>
          </w:p>
          <w:p w14:paraId="4852B2F2" w14:textId="77777777" w:rsidR="00367C1E" w:rsidRDefault="00367C1E" w:rsidP="00367C1E">
            <w:pPr>
              <w:pStyle w:val="Paragraphedeliste"/>
              <w:numPr>
                <w:ilvl w:val="0"/>
                <w:numId w:val="1"/>
              </w:numPr>
              <w:rPr>
                <w:rFonts w:ascii="Comic Sans MS" w:hAnsi="Comic Sans MS"/>
                <w:color w:val="000000" w:themeColor="text1"/>
              </w:rPr>
            </w:pPr>
            <w:r>
              <w:rPr>
                <w:rFonts w:ascii="Comic Sans MS" w:hAnsi="Comic Sans MS"/>
                <w:color w:val="000000" w:themeColor="text1"/>
              </w:rPr>
              <w:t>Profitez du repos bien mérité !</w:t>
            </w:r>
          </w:p>
          <w:p w14:paraId="5A9A04B2" w14:textId="77777777" w:rsidR="00367C1E" w:rsidRDefault="00367C1E" w:rsidP="00367C1E">
            <w:pPr>
              <w:rPr>
                <w:rFonts w:ascii="Comic Sans MS" w:hAnsi="Comic Sans MS"/>
                <w:color w:val="000000" w:themeColor="text1"/>
              </w:rPr>
            </w:pPr>
          </w:p>
          <w:p w14:paraId="3A7B5DAC" w14:textId="59BEE75F" w:rsidR="00367C1E" w:rsidRPr="00367C1E" w:rsidRDefault="00367C1E" w:rsidP="00367C1E">
            <w:pPr>
              <w:jc w:val="center"/>
              <w:rPr>
                <w:rFonts w:ascii="Comic Sans MS" w:hAnsi="Comic Sans MS"/>
                <w:color w:val="000000" w:themeColor="text1"/>
              </w:rPr>
            </w:pPr>
            <w:r w:rsidRPr="001E4637">
              <w:rPr>
                <w:rFonts w:ascii="Comic Sans MS" w:hAnsi="Comic Sans MS"/>
                <w:sz w:val="32"/>
                <w:szCs w:val="32"/>
              </w:rPr>
              <w:t>Bonnes vacances à vous tous !</w:t>
            </w:r>
          </w:p>
        </w:tc>
      </w:tr>
    </w:tbl>
    <w:p w14:paraId="128687EF" w14:textId="51C6F4D6" w:rsidR="000A646F" w:rsidRDefault="00366AB5" w:rsidP="000A646F">
      <w:r>
        <w:br w:type="textWrapping" w:clear="all"/>
      </w:r>
    </w:p>
    <w:p w14:paraId="4E19A208" w14:textId="77777777" w:rsidR="000A646F" w:rsidRPr="00EF0D0B" w:rsidRDefault="000A646F" w:rsidP="000A646F">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4869EE50" w14:textId="77777777" w:rsidR="000A646F" w:rsidRPr="00EF0D0B" w:rsidRDefault="000A646F" w:rsidP="000A646F"/>
    <w:p w14:paraId="22E85200" w14:textId="77777777" w:rsidR="000A646F" w:rsidRPr="007547C0" w:rsidRDefault="000A646F" w:rsidP="000A646F">
      <w:pPr>
        <w:rPr>
          <w:rFonts w:ascii="Comic Sans MS" w:hAnsi="Comic Sans MS"/>
        </w:rPr>
      </w:pPr>
      <w:r w:rsidRPr="00EF0D0B">
        <w:rPr>
          <w:rFonts w:ascii="Comic Sans MS" w:hAnsi="Comic Sans MS"/>
        </w:rPr>
        <w:t xml:space="preserve">Nous sommes toujours joignables à l’adresse mail de l’école que nous consultons régulièrement </w:t>
      </w:r>
      <w:r w:rsidRPr="00EF0D0B">
        <w:rPr>
          <w:rFonts w:ascii="Comic Sans MS" w:hAnsi="Comic Sans MS"/>
          <w:b/>
        </w:rPr>
        <w:t>Ce.0160684G@ac-poitiers.fr</w:t>
      </w:r>
    </w:p>
    <w:p w14:paraId="459E82CC" w14:textId="77777777" w:rsidR="00D31FD1" w:rsidRDefault="00D31FD1"/>
    <w:sectPr w:rsidR="00D31FD1" w:rsidSect="000A646F">
      <w:footerReference w:type="even" r:id="rId9"/>
      <w:footerReference w:type="default" r:id="rId10"/>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04390" w14:textId="77777777" w:rsidR="00027E45" w:rsidRDefault="00027E45" w:rsidP="00C57728">
      <w:r>
        <w:separator/>
      </w:r>
    </w:p>
  </w:endnote>
  <w:endnote w:type="continuationSeparator" w:id="0">
    <w:p w14:paraId="5461660B" w14:textId="77777777" w:rsidR="00027E45" w:rsidRDefault="00027E45" w:rsidP="00C5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6270C" w14:textId="77777777" w:rsidR="00027E45" w:rsidRDefault="00027E45" w:rsidP="005902A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A50D24" w14:textId="77777777" w:rsidR="00027E45" w:rsidRDefault="00027E45" w:rsidP="00C5772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CBABA" w14:textId="77777777" w:rsidR="00027E45" w:rsidRDefault="00027E45" w:rsidP="005902A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0330F">
      <w:rPr>
        <w:rStyle w:val="Numrodepage"/>
        <w:noProof/>
      </w:rPr>
      <w:t>1</w:t>
    </w:r>
    <w:r>
      <w:rPr>
        <w:rStyle w:val="Numrodepage"/>
      </w:rPr>
      <w:fldChar w:fldCharType="end"/>
    </w:r>
  </w:p>
  <w:p w14:paraId="1453E09E" w14:textId="7BAFDE2A" w:rsidR="00027E45" w:rsidRDefault="00027E45" w:rsidP="00C5772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41A95" w14:textId="77777777" w:rsidR="00027E45" w:rsidRDefault="00027E45" w:rsidP="00C57728">
      <w:r>
        <w:separator/>
      </w:r>
    </w:p>
  </w:footnote>
  <w:footnote w:type="continuationSeparator" w:id="0">
    <w:p w14:paraId="6BCAA38D" w14:textId="77777777" w:rsidR="00027E45" w:rsidRDefault="00027E45" w:rsidP="00C577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3A27B3"/>
    <w:multiLevelType w:val="hybridMultilevel"/>
    <w:tmpl w:val="32CAFC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815424"/>
    <w:multiLevelType w:val="hybridMultilevel"/>
    <w:tmpl w:val="BA664EC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6F"/>
    <w:rsid w:val="00001284"/>
    <w:rsid w:val="00027E45"/>
    <w:rsid w:val="000A646F"/>
    <w:rsid w:val="000B1BA6"/>
    <w:rsid w:val="000D337A"/>
    <w:rsid w:val="000E32C0"/>
    <w:rsid w:val="001209B1"/>
    <w:rsid w:val="00134E93"/>
    <w:rsid w:val="00144B67"/>
    <w:rsid w:val="00167B49"/>
    <w:rsid w:val="00173DB0"/>
    <w:rsid w:val="001D5FC8"/>
    <w:rsid w:val="002025AA"/>
    <w:rsid w:val="00230ADE"/>
    <w:rsid w:val="00234C30"/>
    <w:rsid w:val="002A4CA5"/>
    <w:rsid w:val="00323749"/>
    <w:rsid w:val="00334608"/>
    <w:rsid w:val="003502F1"/>
    <w:rsid w:val="00366AB5"/>
    <w:rsid w:val="00367C1E"/>
    <w:rsid w:val="003A4ACC"/>
    <w:rsid w:val="003E4FA1"/>
    <w:rsid w:val="00416ED6"/>
    <w:rsid w:val="004E1A2F"/>
    <w:rsid w:val="0053071B"/>
    <w:rsid w:val="005652F9"/>
    <w:rsid w:val="005902A2"/>
    <w:rsid w:val="005E598C"/>
    <w:rsid w:val="0060220E"/>
    <w:rsid w:val="006C4B3E"/>
    <w:rsid w:val="0076134D"/>
    <w:rsid w:val="00770B4F"/>
    <w:rsid w:val="007A7A0F"/>
    <w:rsid w:val="007B2D83"/>
    <w:rsid w:val="00844963"/>
    <w:rsid w:val="00875FC9"/>
    <w:rsid w:val="00893BC4"/>
    <w:rsid w:val="008C70A2"/>
    <w:rsid w:val="0090330F"/>
    <w:rsid w:val="00A40DDE"/>
    <w:rsid w:val="00A83831"/>
    <w:rsid w:val="00B14B5F"/>
    <w:rsid w:val="00B42B91"/>
    <w:rsid w:val="00B765EA"/>
    <w:rsid w:val="00BA47B0"/>
    <w:rsid w:val="00BC7292"/>
    <w:rsid w:val="00BE3667"/>
    <w:rsid w:val="00C01434"/>
    <w:rsid w:val="00C57728"/>
    <w:rsid w:val="00C63C52"/>
    <w:rsid w:val="00CC39D6"/>
    <w:rsid w:val="00CF50DE"/>
    <w:rsid w:val="00D31FD1"/>
    <w:rsid w:val="00E16407"/>
    <w:rsid w:val="00E25B30"/>
    <w:rsid w:val="00E3608D"/>
    <w:rsid w:val="00EA0460"/>
    <w:rsid w:val="00EA334C"/>
    <w:rsid w:val="00ED747E"/>
    <w:rsid w:val="00EE4BE9"/>
    <w:rsid w:val="00F003C2"/>
    <w:rsid w:val="00F0076C"/>
    <w:rsid w:val="00F00B08"/>
    <w:rsid w:val="00F1413F"/>
    <w:rsid w:val="00F453F4"/>
    <w:rsid w:val="00FF687C"/>
    <w:rsid w:val="00FF7B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758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6F"/>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A6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646F"/>
    <w:pPr>
      <w:ind w:left="720"/>
      <w:contextualSpacing/>
    </w:pPr>
  </w:style>
  <w:style w:type="paragraph" w:styleId="Pieddepage">
    <w:name w:val="footer"/>
    <w:basedOn w:val="Normal"/>
    <w:link w:val="PieddepageCar"/>
    <w:uiPriority w:val="99"/>
    <w:unhideWhenUsed/>
    <w:rsid w:val="00C57728"/>
    <w:pPr>
      <w:tabs>
        <w:tab w:val="center" w:pos="4536"/>
        <w:tab w:val="right" w:pos="9072"/>
      </w:tabs>
    </w:pPr>
  </w:style>
  <w:style w:type="character" w:customStyle="1" w:styleId="PieddepageCar">
    <w:name w:val="Pied de page Car"/>
    <w:basedOn w:val="Policepardfaut"/>
    <w:link w:val="Pieddepage"/>
    <w:uiPriority w:val="99"/>
    <w:rsid w:val="00C57728"/>
    <w:rPr>
      <w:sz w:val="24"/>
      <w:szCs w:val="24"/>
      <w:lang w:eastAsia="fr-FR"/>
    </w:rPr>
  </w:style>
  <w:style w:type="character" w:styleId="Numrodepage">
    <w:name w:val="page number"/>
    <w:basedOn w:val="Policepardfaut"/>
    <w:uiPriority w:val="99"/>
    <w:semiHidden/>
    <w:unhideWhenUsed/>
    <w:rsid w:val="00C57728"/>
  </w:style>
  <w:style w:type="paragraph" w:styleId="En-tte">
    <w:name w:val="header"/>
    <w:basedOn w:val="Normal"/>
    <w:link w:val="En-tteCar"/>
    <w:uiPriority w:val="99"/>
    <w:unhideWhenUsed/>
    <w:rsid w:val="00366AB5"/>
    <w:pPr>
      <w:tabs>
        <w:tab w:val="center" w:pos="4536"/>
        <w:tab w:val="right" w:pos="9072"/>
      </w:tabs>
    </w:pPr>
  </w:style>
  <w:style w:type="character" w:customStyle="1" w:styleId="En-tteCar">
    <w:name w:val="En-tête Car"/>
    <w:basedOn w:val="Policepardfaut"/>
    <w:link w:val="En-tte"/>
    <w:uiPriority w:val="99"/>
    <w:rsid w:val="00366AB5"/>
    <w:rPr>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6F"/>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A6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646F"/>
    <w:pPr>
      <w:ind w:left="720"/>
      <w:contextualSpacing/>
    </w:pPr>
  </w:style>
  <w:style w:type="paragraph" w:styleId="Pieddepage">
    <w:name w:val="footer"/>
    <w:basedOn w:val="Normal"/>
    <w:link w:val="PieddepageCar"/>
    <w:uiPriority w:val="99"/>
    <w:unhideWhenUsed/>
    <w:rsid w:val="00C57728"/>
    <w:pPr>
      <w:tabs>
        <w:tab w:val="center" w:pos="4536"/>
        <w:tab w:val="right" w:pos="9072"/>
      </w:tabs>
    </w:pPr>
  </w:style>
  <w:style w:type="character" w:customStyle="1" w:styleId="PieddepageCar">
    <w:name w:val="Pied de page Car"/>
    <w:basedOn w:val="Policepardfaut"/>
    <w:link w:val="Pieddepage"/>
    <w:uiPriority w:val="99"/>
    <w:rsid w:val="00C57728"/>
    <w:rPr>
      <w:sz w:val="24"/>
      <w:szCs w:val="24"/>
      <w:lang w:eastAsia="fr-FR"/>
    </w:rPr>
  </w:style>
  <w:style w:type="character" w:styleId="Numrodepage">
    <w:name w:val="page number"/>
    <w:basedOn w:val="Policepardfaut"/>
    <w:uiPriority w:val="99"/>
    <w:semiHidden/>
    <w:unhideWhenUsed/>
    <w:rsid w:val="00C57728"/>
  </w:style>
  <w:style w:type="paragraph" w:styleId="En-tte">
    <w:name w:val="header"/>
    <w:basedOn w:val="Normal"/>
    <w:link w:val="En-tteCar"/>
    <w:uiPriority w:val="99"/>
    <w:unhideWhenUsed/>
    <w:rsid w:val="00366AB5"/>
    <w:pPr>
      <w:tabs>
        <w:tab w:val="center" w:pos="4536"/>
        <w:tab w:val="right" w:pos="9072"/>
      </w:tabs>
    </w:pPr>
  </w:style>
  <w:style w:type="character" w:customStyle="1" w:styleId="En-tteCar">
    <w:name w:val="En-tête Car"/>
    <w:basedOn w:val="Policepardfaut"/>
    <w:link w:val="En-tte"/>
    <w:uiPriority w:val="99"/>
    <w:rsid w:val="00366AB5"/>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5E0C-7339-EF46-94BE-1BE8A72D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1614</Words>
  <Characters>8879</Characters>
  <Application>Microsoft Macintosh Word</Application>
  <DocSecurity>0</DocSecurity>
  <Lines>73</Lines>
  <Paragraphs>20</Paragraphs>
  <ScaleCrop>false</ScaleCrop>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56</cp:revision>
  <dcterms:created xsi:type="dcterms:W3CDTF">2020-04-07T08:45:00Z</dcterms:created>
  <dcterms:modified xsi:type="dcterms:W3CDTF">2020-04-09T11:07:00Z</dcterms:modified>
</cp:coreProperties>
</file>